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A38E44" w14:textId="4A27829E" w:rsidR="00C227D8" w:rsidRDefault="00262BCE" w:rsidP="000C2F28">
      <w:pPr>
        <w:pStyle w:val="Heading1"/>
        <w:jc w:val="center"/>
        <w:rPr>
          <w:rFonts w:eastAsia="Arial"/>
        </w:rPr>
      </w:pPr>
      <w:r w:rsidRPr="3FF3389E">
        <w:rPr>
          <w:sz w:val="36"/>
          <w:szCs w:val="36"/>
        </w:rPr>
        <w:t xml:space="preserve">Template for </w:t>
      </w:r>
      <w:r w:rsidR="00FD4B2D" w:rsidRPr="3FF3389E">
        <w:rPr>
          <w:sz w:val="36"/>
          <w:szCs w:val="36"/>
        </w:rPr>
        <w:t>S</w:t>
      </w:r>
      <w:r w:rsidR="00D93FD7" w:rsidRPr="3FF3389E">
        <w:rPr>
          <w:sz w:val="36"/>
          <w:szCs w:val="36"/>
        </w:rPr>
        <w:t>uccess Stor</w:t>
      </w:r>
      <w:r w:rsidR="00E34B18" w:rsidRPr="3FF3389E">
        <w:rPr>
          <w:sz w:val="36"/>
          <w:szCs w:val="36"/>
        </w:rPr>
        <w:t>ies</w:t>
      </w:r>
      <w:r w:rsidR="00D93FD7" w:rsidRPr="3FF3389E">
        <w:rPr>
          <w:sz w:val="36"/>
          <w:szCs w:val="36"/>
        </w:rPr>
        <w:t xml:space="preserve"> </w:t>
      </w:r>
      <w:r w:rsidRPr="3FF3389E">
        <w:rPr>
          <w:sz w:val="36"/>
          <w:szCs w:val="36"/>
        </w:rPr>
        <w:t>in Food Systems Transformation</w:t>
      </w:r>
    </w:p>
    <w:p w14:paraId="46579E38" w14:textId="77777777" w:rsidR="00FF26E9" w:rsidRPr="000C2F28" w:rsidRDefault="00FF26E9" w:rsidP="004D6DDA">
      <w:pPr>
        <w:jc w:val="center"/>
        <w:rPr>
          <w:rFonts w:eastAsia="Arial" w:cs="Times New Roman"/>
          <w:iCs/>
          <w:color w:val="000000"/>
          <w:szCs w:val="20"/>
          <w14:textFill>
            <w14:solidFill>
              <w14:srgbClr w14:val="000000">
                <w14:lumMod w14:val="65000"/>
                <w14:lumOff w14:val="35000"/>
              </w14:srgbClr>
            </w14:solidFill>
          </w14:textFill>
        </w:rPr>
      </w:pPr>
    </w:p>
    <w:p w14:paraId="57A6B8FE" w14:textId="75407F11" w:rsidR="00335CD5" w:rsidRDefault="008C15D2" w:rsidP="004D6DDA">
      <w:pPr>
        <w:jc w:val="center"/>
        <w:rPr>
          <w:rFonts w:ascii="Roboto Condensed Medium" w:eastAsia="Arial" w:hAnsi="Roboto Condensed Medium" w:cs="Times New Roman"/>
          <w:iCs/>
          <w:color w:val="000000"/>
          <w:sz w:val="25"/>
          <w:szCs w:val="25"/>
          <w14:textFill>
            <w14:solidFill>
              <w14:srgbClr w14:val="000000">
                <w14:lumMod w14:val="65000"/>
                <w14:lumOff w14:val="35000"/>
              </w14:srgbClr>
            </w14:solidFill>
          </w14:textFill>
        </w:rPr>
      </w:pPr>
      <w:r w:rsidRPr="007706A3">
        <w:rPr>
          <w:rFonts w:ascii="Roboto Condensed Medium" w:eastAsia="Arial" w:hAnsi="Roboto Condensed Medium" w:cs="Times New Roman"/>
          <w:iCs/>
          <w:color w:val="000000"/>
          <w:sz w:val="25"/>
          <w:szCs w:val="25"/>
          <w14:textFill>
            <w14:solidFill>
              <w14:srgbClr w14:val="000000">
                <w14:lumMod w14:val="65000"/>
                <w14:lumOff w14:val="35000"/>
              </w14:srgbClr>
            </w14:solidFill>
          </w14:textFill>
        </w:rPr>
        <w:t>For p</w:t>
      </w:r>
      <w:r>
        <w:rPr>
          <w:rFonts w:ascii="Roboto Condensed Medium" w:eastAsia="Arial" w:hAnsi="Roboto Condensed Medium" w:cs="Times New Roman"/>
          <w:iCs/>
          <w:color w:val="000000"/>
          <w:sz w:val="25"/>
          <w:szCs w:val="25"/>
          <w14:textFill>
            <w14:solidFill>
              <w14:srgbClr w14:val="000000">
                <w14:lumMod w14:val="65000"/>
                <w14:lumOff w14:val="35000"/>
              </w14:srgbClr>
            </w14:solidFill>
          </w14:textFill>
        </w:rPr>
        <w:t xml:space="preserve">ublication </w:t>
      </w:r>
      <w:r w:rsidRPr="007706A3">
        <w:rPr>
          <w:rFonts w:ascii="Roboto Condensed Medium" w:eastAsia="Arial" w:hAnsi="Roboto Condensed Medium" w:cs="Times New Roman"/>
          <w:iCs/>
          <w:color w:val="000000"/>
          <w:sz w:val="25"/>
          <w:szCs w:val="25"/>
          <w14:textFill>
            <w14:solidFill>
              <w14:srgbClr w14:val="000000">
                <w14:lumMod w14:val="65000"/>
                <w14:lumOff w14:val="35000"/>
              </w14:srgbClr>
            </w14:solidFill>
          </w14:textFill>
        </w:rPr>
        <w:t>in the Database of Practices</w:t>
      </w:r>
    </w:p>
    <w:p w14:paraId="4ADE672E" w14:textId="77777777" w:rsidR="00AE7665" w:rsidRPr="00335CD5" w:rsidRDefault="00AE7665" w:rsidP="000E238F"/>
    <w:p w14:paraId="5B6BF000" w14:textId="342FBAC2" w:rsidR="00E80A38" w:rsidRPr="004D6DDA" w:rsidRDefault="00E80A38" w:rsidP="00903A78">
      <w:pPr>
        <w:spacing w:before="120" w:after="120"/>
        <w:ind w:right="-172"/>
        <w:rPr>
          <w:sz w:val="22"/>
          <w:szCs w:val="22"/>
        </w:rPr>
      </w:pPr>
      <w:r w:rsidRPr="5B7245DC">
        <w:rPr>
          <w:sz w:val="22"/>
          <w:szCs w:val="22"/>
        </w:rPr>
        <w:t xml:space="preserve">The UN Food Systems Coordination Hub (Hub) invites governments, National Convenors, UN entities, food systems actors, and other stakeholders to share success stories from the implementation of food systems projects, policies, initiatives, and activities at local, national, regional, or global levels. Submissions should highlight </w:t>
      </w:r>
      <w:r w:rsidR="62468CCB" w:rsidRPr="5B7245DC">
        <w:rPr>
          <w:sz w:val="22"/>
          <w:szCs w:val="22"/>
        </w:rPr>
        <w:t>noteworthy and inspiring</w:t>
      </w:r>
      <w:r w:rsidRPr="5B7245DC">
        <w:rPr>
          <w:sz w:val="22"/>
          <w:szCs w:val="22"/>
        </w:rPr>
        <w:t xml:space="preserve"> experiences, achieve</w:t>
      </w:r>
      <w:r w:rsidR="5E854A55" w:rsidRPr="5B7245DC">
        <w:rPr>
          <w:sz w:val="22"/>
          <w:szCs w:val="22"/>
        </w:rPr>
        <w:t>ments</w:t>
      </w:r>
      <w:r w:rsidRPr="5B7245DC">
        <w:rPr>
          <w:sz w:val="22"/>
          <w:szCs w:val="22"/>
        </w:rPr>
        <w:t xml:space="preserve">, and key </w:t>
      </w:r>
      <w:r w:rsidR="266B8438" w:rsidRPr="5B7245DC">
        <w:rPr>
          <w:sz w:val="22"/>
          <w:szCs w:val="22"/>
        </w:rPr>
        <w:t>insights</w:t>
      </w:r>
      <w:r w:rsidRPr="5B7245DC">
        <w:rPr>
          <w:sz w:val="22"/>
          <w:szCs w:val="22"/>
        </w:rPr>
        <w:t xml:space="preserve"> that can contribute to knowledge exchange and learning across countries and stakeholders. All submissions will contribute to the Hub’s </w:t>
      </w:r>
      <w:hyperlink r:id="rId11">
        <w:r w:rsidRPr="5B7245DC">
          <w:rPr>
            <w:rStyle w:val="Hyperlink"/>
            <w:b/>
            <w:bCs/>
            <w:sz w:val="22"/>
            <w:szCs w:val="22"/>
          </w:rPr>
          <w:t>Database of Practices</w:t>
        </w:r>
      </w:hyperlink>
      <w:r w:rsidRPr="5B7245DC">
        <w:rPr>
          <w:sz w:val="22"/>
          <w:szCs w:val="22"/>
        </w:rPr>
        <w:t xml:space="preserve">, helping to </w:t>
      </w:r>
      <w:r w:rsidR="29B60A5D" w:rsidRPr="5B7245DC">
        <w:rPr>
          <w:sz w:val="22"/>
          <w:szCs w:val="22"/>
        </w:rPr>
        <w:t>capture and promote</w:t>
      </w:r>
      <w:r w:rsidRPr="5B7245DC">
        <w:rPr>
          <w:sz w:val="22"/>
          <w:szCs w:val="22"/>
        </w:rPr>
        <w:t xml:space="preserve"> efforts to advance food systems transformation and the implementation of National Food Systems Pathways, national and regional priorities,</w:t>
      </w:r>
      <w:r w:rsidR="2C9CC016" w:rsidRPr="5B7245DC">
        <w:rPr>
          <w:sz w:val="22"/>
          <w:szCs w:val="22"/>
        </w:rPr>
        <w:t xml:space="preserve"> commitments and frameworks,</w:t>
      </w:r>
      <w:r w:rsidRPr="5B7245DC">
        <w:rPr>
          <w:sz w:val="22"/>
          <w:szCs w:val="22"/>
        </w:rPr>
        <w:t xml:space="preserve"> and the six priority areas of the UN Secretary-General’s Call to Action following UNFSS+4.</w:t>
      </w:r>
    </w:p>
    <w:p w14:paraId="446327EF" w14:textId="015FD19C" w:rsidR="007132E7" w:rsidRDefault="00E80A38" w:rsidP="00903A78">
      <w:pPr>
        <w:spacing w:before="120" w:after="120"/>
        <w:ind w:right="-172"/>
        <w:rPr>
          <w:sz w:val="22"/>
          <w:szCs w:val="22"/>
        </w:rPr>
      </w:pPr>
      <w:r w:rsidRPr="5B7245DC">
        <w:rPr>
          <w:sz w:val="22"/>
          <w:szCs w:val="22"/>
        </w:rPr>
        <w:t xml:space="preserve">This template is used to submit a Success Story under the </w:t>
      </w:r>
      <w:hyperlink r:id="rId12" w:history="1">
        <w:r w:rsidR="00124D2C" w:rsidRPr="000B48B0">
          <w:rPr>
            <w:rStyle w:val="Hyperlink"/>
            <w:b/>
            <w:bCs/>
            <w:sz w:val="22"/>
            <w:szCs w:val="22"/>
          </w:rPr>
          <w:t>Call for Submissions</w:t>
        </w:r>
      </w:hyperlink>
      <w:r w:rsidR="00124D2C" w:rsidRPr="006C2FBD">
        <w:t>.</w:t>
      </w:r>
    </w:p>
    <w:p w14:paraId="05A5D04A" w14:textId="77777777" w:rsidR="00FD19A6" w:rsidRPr="000E238F" w:rsidRDefault="00FD19A6" w:rsidP="00903A78">
      <w:pPr>
        <w:spacing w:before="120" w:after="120"/>
        <w:ind w:right="-172"/>
        <w:rPr>
          <w:sz w:val="22"/>
          <w:szCs w:val="22"/>
        </w:rPr>
      </w:pPr>
    </w:p>
    <w:p w14:paraId="1EA64670" w14:textId="5CB2EB0B" w:rsidR="00903A78" w:rsidRPr="004D6DDA" w:rsidRDefault="00B5381F" w:rsidP="00903A78">
      <w:pPr>
        <w:spacing w:before="120" w:after="120"/>
        <w:ind w:right="-172"/>
        <w:rPr>
          <w:b/>
          <w:bCs/>
          <w:color w:val="074F6A" w:themeColor="accent4" w:themeShade="80"/>
          <w:sz w:val="24"/>
          <w:szCs w:val="36"/>
        </w:rPr>
      </w:pPr>
      <w:r w:rsidRPr="004D6DDA">
        <w:rPr>
          <w:b/>
          <w:bCs/>
          <w:color w:val="074F6A" w:themeColor="accent4" w:themeShade="80"/>
          <w:sz w:val="24"/>
          <w:szCs w:val="36"/>
        </w:rPr>
        <w:t>Guidance for contributors</w:t>
      </w:r>
    </w:p>
    <w:p w14:paraId="3F44C564" w14:textId="24F9F1FA" w:rsidR="00CB5952" w:rsidRDefault="007A24AB" w:rsidP="5B7245DC">
      <w:pPr>
        <w:spacing w:before="120" w:after="120"/>
        <w:rPr>
          <w:color w:val="000000" w:themeColor="text1"/>
          <w:sz w:val="22"/>
          <w:szCs w:val="22"/>
        </w:rPr>
      </w:pPr>
      <w:r>
        <w:rPr>
          <w:color w:val="000000" w:themeColor="text1"/>
          <w:sz w:val="22"/>
          <w:szCs w:val="22"/>
        </w:rPr>
        <w:t xml:space="preserve">Please complete the sections below. </w:t>
      </w:r>
      <w:r w:rsidR="005650FE" w:rsidRPr="00450F7E">
        <w:rPr>
          <w:color w:val="000000" w:themeColor="text1"/>
          <w:sz w:val="22"/>
          <w:szCs w:val="22"/>
        </w:rPr>
        <w:t>Questions marked with a red asterisk (</w:t>
      </w:r>
      <w:r w:rsidR="005650FE" w:rsidRPr="00450F7E">
        <w:rPr>
          <w:color w:val="FF0000"/>
          <w:sz w:val="22"/>
          <w:szCs w:val="22"/>
        </w:rPr>
        <w:t>*</w:t>
      </w:r>
      <w:r w:rsidR="005650FE" w:rsidRPr="00450F7E">
        <w:rPr>
          <w:color w:val="000000" w:themeColor="text1"/>
          <w:sz w:val="22"/>
          <w:szCs w:val="22"/>
        </w:rPr>
        <w:t>) are mandatory and must be completed.</w:t>
      </w:r>
      <w:r w:rsidR="005650FE">
        <w:rPr>
          <w:color w:val="000000" w:themeColor="text1"/>
          <w:sz w:val="22"/>
          <w:szCs w:val="22"/>
        </w:rPr>
        <w:t xml:space="preserve"> Please pay attention to word or character limit for submissions. Within the prescribed limits, c</w:t>
      </w:r>
      <w:r w:rsidR="00006F1B" w:rsidRPr="5B7245DC">
        <w:rPr>
          <w:color w:val="000000" w:themeColor="text1"/>
          <w:sz w:val="22"/>
          <w:szCs w:val="22"/>
        </w:rPr>
        <w:t>ontributors are encouraged to clearly and comprehensively describe the success story</w:t>
      </w:r>
      <w:r w:rsidR="378DBA71" w:rsidRPr="5B7245DC">
        <w:rPr>
          <w:color w:val="000000" w:themeColor="text1"/>
          <w:sz w:val="22"/>
          <w:szCs w:val="22"/>
        </w:rPr>
        <w:t xml:space="preserve"> to help audience understand </w:t>
      </w:r>
      <w:r w:rsidR="001B49D8">
        <w:rPr>
          <w:color w:val="000000" w:themeColor="text1"/>
          <w:sz w:val="22"/>
          <w:szCs w:val="22"/>
        </w:rPr>
        <w:t>success stories</w:t>
      </w:r>
      <w:r w:rsidR="00006F1B" w:rsidRPr="5B7245DC">
        <w:rPr>
          <w:color w:val="000000" w:themeColor="text1"/>
          <w:sz w:val="22"/>
          <w:szCs w:val="22"/>
        </w:rPr>
        <w:t>.</w:t>
      </w:r>
      <w:r w:rsidR="53081C85" w:rsidRPr="5B7245DC">
        <w:rPr>
          <w:color w:val="000000" w:themeColor="text1"/>
          <w:sz w:val="22"/>
          <w:szCs w:val="22"/>
        </w:rPr>
        <w:t xml:space="preserve"> </w:t>
      </w:r>
      <w:r w:rsidR="00006F1B" w:rsidRPr="5B7245DC">
        <w:rPr>
          <w:color w:val="000000" w:themeColor="text1"/>
          <w:sz w:val="22"/>
          <w:szCs w:val="22"/>
        </w:rPr>
        <w:t>Please use a separate template for each submission.</w:t>
      </w:r>
      <w:r w:rsidR="00473963">
        <w:rPr>
          <w:color w:val="000000" w:themeColor="text1"/>
          <w:sz w:val="22"/>
          <w:szCs w:val="22"/>
        </w:rPr>
        <w:t xml:space="preserve"> </w:t>
      </w:r>
    </w:p>
    <w:p w14:paraId="65656528" w14:textId="77777777" w:rsidR="00FD19A6" w:rsidRDefault="00FD19A6" w:rsidP="5B7245DC">
      <w:pPr>
        <w:spacing w:before="120" w:after="120"/>
      </w:pPr>
    </w:p>
    <w:p w14:paraId="1373D575" w14:textId="01F82504" w:rsidR="00CB5952" w:rsidRPr="000E238F" w:rsidRDefault="000E238F" w:rsidP="00B861EA">
      <w:pPr>
        <w:spacing w:before="120" w:after="120"/>
        <w:rPr>
          <w:b/>
          <w:bCs/>
          <w:color w:val="074F6A" w:themeColor="accent4" w:themeShade="80"/>
          <w:sz w:val="24"/>
          <w:szCs w:val="36"/>
        </w:rPr>
      </w:pPr>
      <w:r w:rsidRPr="000E238F">
        <w:rPr>
          <w:b/>
          <w:bCs/>
          <w:color w:val="074F6A" w:themeColor="accent4" w:themeShade="80"/>
          <w:sz w:val="24"/>
          <w:szCs w:val="36"/>
        </w:rPr>
        <w:t xml:space="preserve">Consent for publication </w:t>
      </w:r>
    </w:p>
    <w:p w14:paraId="44B164E0" w14:textId="77777777" w:rsidR="00FD19A6" w:rsidRPr="00FD19A6" w:rsidRDefault="00FD19A6" w:rsidP="00FD19A6">
      <w:pPr>
        <w:spacing w:before="120" w:after="120"/>
        <w:rPr>
          <w:sz w:val="22"/>
          <w:szCs w:val="32"/>
        </w:rPr>
      </w:pPr>
      <w:r w:rsidRPr="00FD19A6">
        <w:rPr>
          <w:sz w:val="22"/>
          <w:szCs w:val="32"/>
        </w:rPr>
        <w:t>Please confirm that the submitted information, images and supporting materials may be reviewed, edited for clarity and published by the UN Food Systems Coordination Hub:</w:t>
      </w:r>
    </w:p>
    <w:p w14:paraId="6477AD61" w14:textId="77777777" w:rsidR="00FD19A6" w:rsidRPr="00FD19A6" w:rsidRDefault="00FD19A6" w:rsidP="00FD19A6">
      <w:pPr>
        <w:spacing w:before="120" w:after="120"/>
        <w:rPr>
          <w:sz w:val="22"/>
          <w:szCs w:val="32"/>
        </w:rPr>
      </w:pPr>
      <w:r w:rsidRPr="00FD19A6">
        <w:rPr>
          <w:rFonts w:ascii="Segoe UI Symbol" w:hAnsi="Segoe UI Symbol" w:cs="Segoe UI Symbol"/>
          <w:sz w:val="22"/>
          <w:szCs w:val="32"/>
        </w:rPr>
        <w:t>☐</w:t>
      </w:r>
      <w:r w:rsidRPr="00FD19A6">
        <w:rPr>
          <w:sz w:val="22"/>
          <w:szCs w:val="32"/>
        </w:rPr>
        <w:t xml:space="preserve"> Yes</w:t>
      </w:r>
    </w:p>
    <w:p w14:paraId="5E43516E" w14:textId="77777777" w:rsidR="00FD19A6" w:rsidRPr="00FD19A6" w:rsidRDefault="00FD19A6" w:rsidP="00FD19A6">
      <w:pPr>
        <w:spacing w:before="120" w:after="120"/>
        <w:rPr>
          <w:sz w:val="22"/>
          <w:szCs w:val="32"/>
        </w:rPr>
      </w:pPr>
      <w:r w:rsidRPr="00FD19A6">
        <w:rPr>
          <w:rFonts w:ascii="Segoe UI Symbol" w:hAnsi="Segoe UI Symbol" w:cs="Segoe UI Symbol"/>
          <w:sz w:val="22"/>
          <w:szCs w:val="32"/>
        </w:rPr>
        <w:t>☐</w:t>
      </w:r>
      <w:r w:rsidRPr="00FD19A6">
        <w:rPr>
          <w:sz w:val="22"/>
          <w:szCs w:val="32"/>
        </w:rPr>
        <w:t xml:space="preserve"> No </w:t>
      </w:r>
    </w:p>
    <w:p w14:paraId="5C270670" w14:textId="7AE0C7BE" w:rsidR="00FD19A6" w:rsidRDefault="00FD19A6" w:rsidP="00FD19A6">
      <w:pPr>
        <w:spacing w:before="120" w:after="120"/>
        <w:rPr>
          <w:sz w:val="22"/>
          <w:szCs w:val="32"/>
        </w:rPr>
      </w:pPr>
      <w:r w:rsidRPr="00FD19A6">
        <w:rPr>
          <w:rFonts w:ascii="Segoe UI Symbol" w:hAnsi="Segoe UI Symbol" w:cs="Segoe UI Symbol"/>
          <w:sz w:val="22"/>
          <w:szCs w:val="32"/>
        </w:rPr>
        <w:t>☐</w:t>
      </w:r>
      <w:r w:rsidRPr="00FD19A6">
        <w:rPr>
          <w:sz w:val="22"/>
          <w:szCs w:val="32"/>
        </w:rPr>
        <w:t xml:space="preserve"> Yes, with the following details____________________________________________________________________________________</w:t>
      </w:r>
    </w:p>
    <w:p w14:paraId="0D4F479A" w14:textId="77777777" w:rsidR="00FD19A6" w:rsidRPr="000E238F" w:rsidRDefault="00FD19A6" w:rsidP="00B861EA">
      <w:pPr>
        <w:contextualSpacing/>
        <w:rPr>
          <w:sz w:val="22"/>
          <w:szCs w:val="32"/>
        </w:rPr>
      </w:pPr>
    </w:p>
    <w:p w14:paraId="09529581" w14:textId="77777777" w:rsidR="004D40F9" w:rsidRDefault="004D40F9" w:rsidP="00B861EA">
      <w:pPr>
        <w:spacing w:before="120" w:after="120"/>
        <w:rPr>
          <w:b/>
          <w:bCs/>
          <w:sz w:val="22"/>
          <w:szCs w:val="22"/>
        </w:rPr>
      </w:pPr>
      <w:r w:rsidRPr="5B7245DC">
        <w:rPr>
          <w:sz w:val="22"/>
          <w:szCs w:val="22"/>
        </w:rPr>
        <w:t xml:space="preserve">The deadline for submission of the form is </w:t>
      </w:r>
      <w:r w:rsidRPr="5B7245DC">
        <w:rPr>
          <w:b/>
          <w:bCs/>
          <w:sz w:val="22"/>
          <w:szCs w:val="22"/>
        </w:rPr>
        <w:t>31 October 2026.</w:t>
      </w:r>
    </w:p>
    <w:p w14:paraId="2F3C8564" w14:textId="77777777" w:rsidR="00FD19A6" w:rsidRPr="004D40F9" w:rsidRDefault="00FD19A6" w:rsidP="00B861EA">
      <w:pPr>
        <w:spacing w:before="120" w:after="120"/>
        <w:rPr>
          <w:b/>
          <w:bCs/>
          <w:sz w:val="22"/>
          <w:szCs w:val="22"/>
        </w:rPr>
      </w:pPr>
    </w:p>
    <w:p w14:paraId="3C170B4B" w14:textId="7A5E50BC" w:rsidR="006B24CD" w:rsidRPr="006B24CD" w:rsidRDefault="006B24CD" w:rsidP="006B24CD">
      <w:pPr>
        <w:spacing w:before="120" w:after="120"/>
        <w:rPr>
          <w:sz w:val="22"/>
          <w:szCs w:val="22"/>
        </w:rPr>
      </w:pPr>
      <w:r w:rsidRPr="006B24CD">
        <w:rPr>
          <w:sz w:val="22"/>
          <w:szCs w:val="22"/>
        </w:rPr>
        <w:t xml:space="preserve">This submission may be completed online through the relevant </w:t>
      </w:r>
      <w:hyperlink r:id="rId13" w:history="1">
        <w:r w:rsidRPr="00F05E27">
          <w:rPr>
            <w:rStyle w:val="Hyperlink"/>
            <w:sz w:val="22"/>
            <w:szCs w:val="22"/>
          </w:rPr>
          <w:t>Google Form link</w:t>
        </w:r>
      </w:hyperlink>
      <w:r w:rsidRPr="006B24CD">
        <w:rPr>
          <w:sz w:val="22"/>
          <w:szCs w:val="22"/>
        </w:rPr>
        <w:t xml:space="preserve"> or by completing this Word template and sending it by email to </w:t>
      </w:r>
      <w:hyperlink r:id="rId14" w:history="1">
        <w:r w:rsidRPr="00645F4E">
          <w:rPr>
            <w:rStyle w:val="Hyperlink"/>
            <w:sz w:val="22"/>
            <w:szCs w:val="22"/>
          </w:rPr>
          <w:t>FSS-Hub@fao.org</w:t>
        </w:r>
      </w:hyperlink>
      <w:r w:rsidRPr="006B24CD">
        <w:rPr>
          <w:sz w:val="22"/>
          <w:szCs w:val="22"/>
        </w:rPr>
        <w:t xml:space="preserve">, copying </w:t>
      </w:r>
      <w:hyperlink r:id="rId15" w:history="1">
        <w:r w:rsidRPr="00645F4E">
          <w:rPr>
            <w:rStyle w:val="Hyperlink"/>
            <w:sz w:val="22"/>
            <w:szCs w:val="22"/>
          </w:rPr>
          <w:t>Thembani.Malapela@fao.org</w:t>
        </w:r>
      </w:hyperlink>
      <w:r>
        <w:rPr>
          <w:sz w:val="22"/>
          <w:szCs w:val="22"/>
        </w:rPr>
        <w:t xml:space="preserve"> </w:t>
      </w:r>
      <w:r w:rsidRPr="006B24CD">
        <w:rPr>
          <w:sz w:val="22"/>
          <w:szCs w:val="22"/>
        </w:rPr>
        <w:t xml:space="preserve">and </w:t>
      </w:r>
      <w:hyperlink r:id="rId16" w:history="1">
        <w:r w:rsidRPr="00645F4E">
          <w:rPr>
            <w:rStyle w:val="Hyperlink"/>
            <w:sz w:val="22"/>
            <w:szCs w:val="22"/>
          </w:rPr>
          <w:t>Sabina.Turysbekova@fao.org</w:t>
        </w:r>
      </w:hyperlink>
      <w:r>
        <w:rPr>
          <w:sz w:val="22"/>
          <w:szCs w:val="22"/>
        </w:rPr>
        <w:t xml:space="preserve">. </w:t>
      </w:r>
    </w:p>
    <w:p w14:paraId="1568A558" w14:textId="482F35DC" w:rsidR="00CB5952" w:rsidRDefault="006B24CD" w:rsidP="00CC1F2D">
      <w:pPr>
        <w:rPr>
          <w:sz w:val="22"/>
          <w:szCs w:val="32"/>
        </w:rPr>
      </w:pPr>
      <w:r w:rsidRPr="006B24CD">
        <w:rPr>
          <w:sz w:val="22"/>
          <w:szCs w:val="22"/>
        </w:rPr>
        <w:t>For any questions or assistance with the submission process, please contact Mr Thembani Malapela (</w:t>
      </w:r>
      <w:hyperlink r:id="rId17" w:history="1">
        <w:r w:rsidRPr="00645F4E">
          <w:rPr>
            <w:rStyle w:val="Hyperlink"/>
            <w:sz w:val="22"/>
            <w:szCs w:val="22"/>
          </w:rPr>
          <w:t>Thembani.Malapela@fao.org</w:t>
        </w:r>
      </w:hyperlink>
      <w:r w:rsidRPr="006B24CD">
        <w:rPr>
          <w:sz w:val="22"/>
          <w:szCs w:val="22"/>
        </w:rPr>
        <w:t>) and Ms Sabina Turysbekova (</w:t>
      </w:r>
      <w:hyperlink r:id="rId18" w:history="1">
        <w:r w:rsidRPr="00645F4E">
          <w:rPr>
            <w:rStyle w:val="Hyperlink"/>
            <w:sz w:val="22"/>
            <w:szCs w:val="22"/>
          </w:rPr>
          <w:t>Sabina.Turysbekova@fao.org</w:t>
        </w:r>
      </w:hyperlink>
      <w:r w:rsidRPr="006B24CD">
        <w:rPr>
          <w:sz w:val="22"/>
          <w:szCs w:val="22"/>
        </w:rPr>
        <w:t>).</w:t>
      </w:r>
    </w:p>
    <w:p w14:paraId="06D2B137" w14:textId="43DCCF4B" w:rsidR="0011426C" w:rsidRDefault="0011426C" w:rsidP="00CC1F2D">
      <w:pPr>
        <w:rPr>
          <w:sz w:val="22"/>
          <w:szCs w:val="32"/>
        </w:rPr>
      </w:pPr>
    </w:p>
    <w:p w14:paraId="48B40FE2" w14:textId="43A176E5" w:rsidR="00600741" w:rsidRDefault="00600741" w:rsidP="00CC1F2D">
      <w:pPr>
        <w:rPr>
          <w:sz w:val="22"/>
          <w:szCs w:val="32"/>
        </w:rPr>
      </w:pPr>
    </w:p>
    <w:p w14:paraId="2BABBC28" w14:textId="0D47BCE6" w:rsidR="007132E7" w:rsidRDefault="007132E7" w:rsidP="00CC1F2D">
      <w:pPr>
        <w:rPr>
          <w:rFonts w:ascii="Oswald Medium" w:hAnsi="Oswald Medium"/>
          <w:color w:val="074F6A" w:themeColor="accent4" w:themeShade="80"/>
          <w:sz w:val="32"/>
          <w:szCs w:val="44"/>
        </w:rPr>
      </w:pPr>
    </w:p>
    <w:p w14:paraId="22AEC935" w14:textId="0BD4CD49" w:rsidR="007132E7" w:rsidRDefault="007132E7" w:rsidP="00CC1F2D">
      <w:pPr>
        <w:rPr>
          <w:rFonts w:ascii="Oswald Medium" w:hAnsi="Oswald Medium"/>
          <w:color w:val="074F6A" w:themeColor="accent4" w:themeShade="80"/>
          <w:sz w:val="32"/>
          <w:szCs w:val="32"/>
        </w:rPr>
      </w:pPr>
    </w:p>
    <w:p w14:paraId="4BFF6102" w14:textId="2C521516" w:rsidR="00F4524F" w:rsidRDefault="00F4524F" w:rsidP="00CC1F2D">
      <w:pPr>
        <w:rPr>
          <w:rFonts w:ascii="Oswald Medium" w:hAnsi="Oswald Medium"/>
          <w:color w:val="074F6A" w:themeColor="accent4" w:themeShade="80"/>
          <w:sz w:val="32"/>
          <w:szCs w:val="44"/>
        </w:rPr>
      </w:pPr>
    </w:p>
    <w:p w14:paraId="284DB18D" w14:textId="2FE08679" w:rsidR="0011426C" w:rsidRDefault="0011426C" w:rsidP="00CC1F2D">
      <w:pPr>
        <w:rPr>
          <w:rFonts w:ascii="Oswald Medium" w:hAnsi="Oswald Medium"/>
          <w:color w:val="074F6A" w:themeColor="accent4" w:themeShade="80"/>
          <w:sz w:val="32"/>
          <w:szCs w:val="44"/>
        </w:rPr>
      </w:pPr>
      <w:r w:rsidRPr="004D6DDA">
        <w:rPr>
          <w:rFonts w:ascii="Oswald Medium" w:hAnsi="Oswald Medium"/>
          <w:color w:val="074F6A" w:themeColor="accent4" w:themeShade="80"/>
          <w:sz w:val="32"/>
          <w:szCs w:val="44"/>
        </w:rPr>
        <w:lastRenderedPageBreak/>
        <w:t>Author / Contact person</w:t>
      </w:r>
    </w:p>
    <w:p w14:paraId="36145666" w14:textId="77777777" w:rsidR="00AE7665" w:rsidRPr="00AE7665" w:rsidRDefault="00AE7665" w:rsidP="00CC1F2D">
      <w:pPr>
        <w:rPr>
          <w:rFonts w:ascii="Oswald Medium" w:hAnsi="Oswald Medium"/>
          <w:color w:val="074F6A" w:themeColor="accent4" w:themeShade="80"/>
          <w:sz w:val="10"/>
          <w:szCs w:val="16"/>
        </w:rPr>
      </w:pPr>
    </w:p>
    <w:tbl>
      <w:tblPr>
        <w:tblStyle w:val="TableGrid"/>
        <w:tblW w:w="9720" w:type="dxa"/>
        <w:tblInd w:w="-5" w:type="dxa"/>
        <w:tblLook w:val="04A0" w:firstRow="1" w:lastRow="0" w:firstColumn="1" w:lastColumn="0" w:noHBand="0" w:noVBand="1"/>
      </w:tblPr>
      <w:tblGrid>
        <w:gridCol w:w="2790"/>
        <w:gridCol w:w="6930"/>
      </w:tblGrid>
      <w:tr w:rsidR="005B1210" w:rsidRPr="005B1210" w14:paraId="4C48880D" w14:textId="77777777" w:rsidTr="5B7245DC">
        <w:tc>
          <w:tcPr>
            <w:tcW w:w="2790" w:type="dxa"/>
            <w:shd w:val="clear" w:color="auto" w:fill="ECF9FE"/>
          </w:tcPr>
          <w:p w14:paraId="71A8E631" w14:textId="56E0CF91" w:rsidR="005B1210" w:rsidRDefault="005B1210" w:rsidP="005B1210">
            <w:pPr>
              <w:rPr>
                <w:rFonts w:ascii="Arial" w:eastAsia="Arial" w:hAnsi="Arial" w:cs="Times New Roman"/>
                <w:b/>
                <w:color w:val="FF0000"/>
                <w:szCs w:val="28"/>
              </w:rPr>
            </w:pPr>
            <w:r w:rsidRPr="004D6DDA">
              <w:rPr>
                <w:rFonts w:ascii="Arial" w:eastAsia="Arial" w:hAnsi="Arial" w:cs="Times New Roman"/>
                <w:b/>
                <w:color w:val="074F6A" w:themeColor="accent4" w:themeShade="80"/>
                <w:szCs w:val="28"/>
              </w:rPr>
              <w:t xml:space="preserve">Name and surname of </w:t>
            </w:r>
            <w:r w:rsidR="00005742">
              <w:rPr>
                <w:rFonts w:ascii="Arial" w:eastAsia="Arial" w:hAnsi="Arial" w:cs="Times New Roman"/>
                <w:b/>
                <w:color w:val="074F6A" w:themeColor="accent4" w:themeShade="80"/>
                <w:szCs w:val="28"/>
              </w:rPr>
              <w:t>the</w:t>
            </w:r>
            <w:r w:rsidRPr="004D6DDA">
              <w:rPr>
                <w:rFonts w:ascii="Arial" w:eastAsia="Arial" w:hAnsi="Arial" w:cs="Times New Roman"/>
                <w:b/>
                <w:color w:val="074F6A" w:themeColor="accent4" w:themeShade="80"/>
                <w:szCs w:val="28"/>
              </w:rPr>
              <w:t xml:space="preserve"> person completing the template </w:t>
            </w:r>
            <w:r w:rsidR="00A315A0" w:rsidRPr="00A315A0">
              <w:rPr>
                <w:rFonts w:ascii="Arial" w:eastAsia="Arial" w:hAnsi="Arial" w:cs="Times New Roman"/>
                <w:b/>
                <w:color w:val="FF0000"/>
                <w:szCs w:val="28"/>
              </w:rPr>
              <w:t>*</w:t>
            </w:r>
          </w:p>
          <w:p w14:paraId="121B32F2" w14:textId="77777777" w:rsidR="00B7552A" w:rsidRPr="004D6DDA" w:rsidRDefault="00B7552A" w:rsidP="005B1210">
            <w:pPr>
              <w:rPr>
                <w:rFonts w:ascii="Arial" w:eastAsia="Arial" w:hAnsi="Arial" w:cs="Times New Roman"/>
                <w:b/>
                <w:color w:val="074F6A" w:themeColor="accent4" w:themeShade="80"/>
                <w:szCs w:val="28"/>
              </w:rPr>
            </w:pPr>
          </w:p>
        </w:tc>
        <w:tc>
          <w:tcPr>
            <w:tcW w:w="6930" w:type="dxa"/>
          </w:tcPr>
          <w:p w14:paraId="5BEA72F2" w14:textId="3660A27A" w:rsidR="005B1210" w:rsidRPr="005B1210" w:rsidRDefault="00C227D8" w:rsidP="005B1210">
            <w:pPr>
              <w:rPr>
                <w:rFonts w:ascii="Aptos" w:eastAsia="Aptos" w:hAnsi="Aptos" w:cs="Times New Roman"/>
                <w:szCs w:val="28"/>
              </w:rPr>
            </w:pPr>
            <w:r>
              <w:rPr>
                <w:rFonts w:ascii="Arial" w:eastAsia="Aptos" w:hAnsi="Arial" w:cs="Arial"/>
                <w:szCs w:val="28"/>
              </w:rPr>
              <w:t>Enter</w:t>
            </w:r>
            <w:r w:rsidR="007A4755" w:rsidRPr="007A4755">
              <w:rPr>
                <w:rFonts w:ascii="Arial" w:eastAsia="Aptos" w:hAnsi="Arial" w:cs="Arial"/>
                <w:szCs w:val="28"/>
              </w:rPr>
              <w:t xml:space="preserve"> the name and surname of the person completing the template</w:t>
            </w:r>
          </w:p>
        </w:tc>
      </w:tr>
      <w:tr w:rsidR="005B1210" w:rsidRPr="005B1210" w14:paraId="214D27BE" w14:textId="77777777" w:rsidTr="5B7245DC">
        <w:tc>
          <w:tcPr>
            <w:tcW w:w="2790" w:type="dxa"/>
            <w:shd w:val="clear" w:color="auto" w:fill="ECF9FE"/>
          </w:tcPr>
          <w:p w14:paraId="15984845" w14:textId="5D9FEFA6" w:rsidR="005B1210" w:rsidRPr="004D6DDA" w:rsidRDefault="005B1210" w:rsidP="005B1210">
            <w:pPr>
              <w:rPr>
                <w:rFonts w:ascii="Aptos" w:eastAsia="Aptos" w:hAnsi="Aptos" w:cs="Times New Roman"/>
                <w:color w:val="074F6A" w:themeColor="accent4" w:themeShade="80"/>
                <w:szCs w:val="28"/>
              </w:rPr>
            </w:pPr>
            <w:r w:rsidRPr="004D6DDA">
              <w:rPr>
                <w:rFonts w:ascii="Arial" w:eastAsia="Arial" w:hAnsi="Arial" w:cs="Times New Roman"/>
                <w:b/>
                <w:color w:val="074F6A" w:themeColor="accent4" w:themeShade="80"/>
                <w:szCs w:val="28"/>
              </w:rPr>
              <w:t xml:space="preserve">Position / role </w:t>
            </w:r>
            <w:r w:rsidR="00A315A0" w:rsidRPr="00A315A0">
              <w:rPr>
                <w:rFonts w:ascii="Arial" w:eastAsia="Arial" w:hAnsi="Arial" w:cs="Times New Roman"/>
                <w:b/>
                <w:color w:val="FF0000"/>
                <w:szCs w:val="28"/>
              </w:rPr>
              <w:t>*</w:t>
            </w:r>
          </w:p>
        </w:tc>
        <w:tc>
          <w:tcPr>
            <w:tcW w:w="6930" w:type="dxa"/>
          </w:tcPr>
          <w:p w14:paraId="0E1947FA" w14:textId="3445F08C" w:rsidR="005B1210" w:rsidRPr="005B1210" w:rsidRDefault="00C227D8" w:rsidP="005B1210">
            <w:pPr>
              <w:rPr>
                <w:rFonts w:ascii="Arial" w:eastAsia="Aptos" w:hAnsi="Arial" w:cs="Arial"/>
                <w:szCs w:val="28"/>
              </w:rPr>
            </w:pPr>
            <w:r>
              <w:rPr>
                <w:rFonts w:ascii="Arial" w:eastAsia="Aptos" w:hAnsi="Arial" w:cs="Arial"/>
                <w:szCs w:val="28"/>
              </w:rPr>
              <w:t>Enter</w:t>
            </w:r>
            <w:r w:rsidRPr="005B1210">
              <w:rPr>
                <w:rFonts w:ascii="Arial" w:eastAsia="Aptos" w:hAnsi="Arial" w:cs="Arial"/>
                <w:szCs w:val="28"/>
              </w:rPr>
              <w:t xml:space="preserve"> </w:t>
            </w:r>
            <w:r w:rsidR="005B1210" w:rsidRPr="005B1210">
              <w:rPr>
                <w:rFonts w:ascii="Arial" w:eastAsia="Aptos" w:hAnsi="Arial" w:cs="Arial"/>
                <w:szCs w:val="28"/>
              </w:rPr>
              <w:t xml:space="preserve">the position or role of the main contact person </w:t>
            </w:r>
          </w:p>
          <w:p w14:paraId="7AEAEB2D" w14:textId="77777777" w:rsidR="005B1210" w:rsidRPr="005B1210" w:rsidRDefault="005B1210" w:rsidP="005B1210">
            <w:pPr>
              <w:rPr>
                <w:rFonts w:ascii="Arial" w:eastAsia="Aptos" w:hAnsi="Arial" w:cs="Arial"/>
                <w:szCs w:val="28"/>
              </w:rPr>
            </w:pPr>
          </w:p>
        </w:tc>
      </w:tr>
      <w:tr w:rsidR="00757557" w:rsidRPr="005B1210" w14:paraId="001CE1E1" w14:textId="77777777" w:rsidTr="5B7245DC">
        <w:tc>
          <w:tcPr>
            <w:tcW w:w="2790" w:type="dxa"/>
            <w:shd w:val="clear" w:color="auto" w:fill="ECF9FE"/>
          </w:tcPr>
          <w:p w14:paraId="2981F10F" w14:textId="7D287F68" w:rsidR="00757557" w:rsidRDefault="00757557" w:rsidP="005B1210">
            <w:pPr>
              <w:rPr>
                <w:rFonts w:ascii="Arial" w:eastAsia="Arial" w:hAnsi="Arial" w:cs="Times New Roman"/>
                <w:b/>
                <w:color w:val="074F6A" w:themeColor="accent4" w:themeShade="80"/>
                <w:szCs w:val="28"/>
              </w:rPr>
            </w:pPr>
            <w:r>
              <w:rPr>
                <w:rFonts w:ascii="Arial" w:eastAsia="Arial" w:hAnsi="Arial" w:cs="Times New Roman"/>
                <w:b/>
                <w:color w:val="074F6A" w:themeColor="accent4" w:themeShade="80"/>
                <w:szCs w:val="28"/>
              </w:rPr>
              <w:t xml:space="preserve">E-mail of the person </w:t>
            </w:r>
            <w:r w:rsidR="007A4755">
              <w:rPr>
                <w:rFonts w:ascii="Arial" w:eastAsia="Arial" w:hAnsi="Arial" w:cs="Times New Roman"/>
                <w:b/>
                <w:color w:val="074F6A" w:themeColor="accent4" w:themeShade="80"/>
                <w:szCs w:val="28"/>
              </w:rPr>
              <w:t>completing the template</w:t>
            </w:r>
            <w:r w:rsidR="00A315A0">
              <w:rPr>
                <w:rFonts w:ascii="Arial" w:eastAsia="Arial" w:hAnsi="Arial" w:cs="Times New Roman"/>
                <w:b/>
                <w:color w:val="074F6A" w:themeColor="accent4" w:themeShade="80"/>
                <w:szCs w:val="28"/>
              </w:rPr>
              <w:t xml:space="preserve"> </w:t>
            </w:r>
            <w:r w:rsidR="00A315A0" w:rsidRPr="00A315A0">
              <w:rPr>
                <w:rFonts w:ascii="Arial" w:eastAsia="Arial" w:hAnsi="Arial" w:cs="Times New Roman"/>
                <w:b/>
                <w:color w:val="FF0000"/>
                <w:szCs w:val="28"/>
              </w:rPr>
              <w:t>*</w:t>
            </w:r>
          </w:p>
          <w:p w14:paraId="14F92A56" w14:textId="63A679F8" w:rsidR="00072BA7" w:rsidRPr="004D6DDA" w:rsidRDefault="00072BA7" w:rsidP="005B1210">
            <w:pPr>
              <w:rPr>
                <w:rFonts w:ascii="Arial" w:eastAsia="Arial" w:hAnsi="Arial" w:cs="Times New Roman"/>
                <w:b/>
                <w:color w:val="074F6A" w:themeColor="accent4" w:themeShade="80"/>
                <w:szCs w:val="28"/>
              </w:rPr>
            </w:pPr>
          </w:p>
        </w:tc>
        <w:tc>
          <w:tcPr>
            <w:tcW w:w="6930" w:type="dxa"/>
          </w:tcPr>
          <w:p w14:paraId="35D9D067" w14:textId="07E98BA0" w:rsidR="00757557" w:rsidRPr="005B1210" w:rsidRDefault="00C227D8" w:rsidP="005B1210">
            <w:pPr>
              <w:rPr>
                <w:rFonts w:ascii="Arial" w:eastAsia="Aptos" w:hAnsi="Arial" w:cs="Arial"/>
                <w:szCs w:val="28"/>
              </w:rPr>
            </w:pPr>
            <w:r>
              <w:rPr>
                <w:rFonts w:ascii="Arial" w:eastAsia="Aptos" w:hAnsi="Arial" w:cs="Arial"/>
                <w:szCs w:val="28"/>
              </w:rPr>
              <w:t>Enter</w:t>
            </w:r>
            <w:r w:rsidR="00072BA7" w:rsidRPr="00072BA7">
              <w:rPr>
                <w:rFonts w:ascii="Arial" w:eastAsia="Aptos" w:hAnsi="Arial" w:cs="Arial"/>
                <w:szCs w:val="28"/>
              </w:rPr>
              <w:t xml:space="preserve"> email of the person completing the template</w:t>
            </w:r>
          </w:p>
        </w:tc>
      </w:tr>
      <w:tr w:rsidR="005B1210" w:rsidRPr="005B1210" w14:paraId="100BE433" w14:textId="77777777" w:rsidTr="5B7245DC">
        <w:tc>
          <w:tcPr>
            <w:tcW w:w="2790" w:type="dxa"/>
            <w:shd w:val="clear" w:color="auto" w:fill="ECF9FE"/>
          </w:tcPr>
          <w:p w14:paraId="27FA6A62" w14:textId="15ACA7AE" w:rsidR="005B1210" w:rsidRPr="004D6DDA" w:rsidRDefault="005B1210" w:rsidP="005B1210">
            <w:pPr>
              <w:rPr>
                <w:rFonts w:ascii="Arial" w:eastAsia="Aptos" w:hAnsi="Arial" w:cs="Arial"/>
                <w:b/>
                <w:bCs/>
                <w:color w:val="074F6A" w:themeColor="accent4" w:themeShade="80"/>
                <w:szCs w:val="20"/>
              </w:rPr>
            </w:pPr>
            <w:r w:rsidRPr="004D6DDA">
              <w:rPr>
                <w:rFonts w:ascii="Arial" w:eastAsia="Aptos" w:hAnsi="Arial" w:cs="Arial"/>
                <w:b/>
                <w:bCs/>
                <w:color w:val="074F6A" w:themeColor="accent4" w:themeShade="80"/>
                <w:szCs w:val="20"/>
              </w:rPr>
              <w:t xml:space="preserve">Name of Organization </w:t>
            </w:r>
            <w:r w:rsidR="00A315A0" w:rsidRPr="00A315A0">
              <w:rPr>
                <w:rFonts w:ascii="Arial" w:eastAsia="Arial" w:hAnsi="Arial" w:cs="Times New Roman"/>
                <w:b/>
                <w:color w:val="FF0000"/>
                <w:szCs w:val="28"/>
              </w:rPr>
              <w:t>*</w:t>
            </w:r>
          </w:p>
        </w:tc>
        <w:tc>
          <w:tcPr>
            <w:tcW w:w="6930" w:type="dxa"/>
          </w:tcPr>
          <w:p w14:paraId="4CCFFA95" w14:textId="4B21A11F" w:rsidR="005B1210" w:rsidRPr="005B1210" w:rsidRDefault="00C227D8" w:rsidP="005B1210">
            <w:pPr>
              <w:rPr>
                <w:rFonts w:ascii="Arial" w:eastAsia="Aptos" w:hAnsi="Arial" w:cs="Arial"/>
                <w:szCs w:val="28"/>
              </w:rPr>
            </w:pPr>
            <w:r>
              <w:rPr>
                <w:rFonts w:ascii="Arial" w:eastAsia="Aptos" w:hAnsi="Arial" w:cs="Arial"/>
                <w:szCs w:val="28"/>
              </w:rPr>
              <w:t>Enter</w:t>
            </w:r>
            <w:r w:rsidRPr="005B1210">
              <w:rPr>
                <w:rFonts w:ascii="Arial" w:eastAsia="Aptos" w:hAnsi="Arial" w:cs="Arial"/>
                <w:szCs w:val="28"/>
              </w:rPr>
              <w:t xml:space="preserve"> </w:t>
            </w:r>
            <w:r w:rsidR="005B1210" w:rsidRPr="005B1210">
              <w:rPr>
                <w:rFonts w:ascii="Arial" w:eastAsia="Aptos" w:hAnsi="Arial" w:cs="Arial"/>
                <w:szCs w:val="28"/>
              </w:rPr>
              <w:t xml:space="preserve">the </w:t>
            </w:r>
            <w:r w:rsidR="0082561B">
              <w:rPr>
                <w:rFonts w:ascii="Arial" w:eastAsia="Aptos" w:hAnsi="Arial" w:cs="Arial"/>
                <w:szCs w:val="28"/>
              </w:rPr>
              <w:t xml:space="preserve">name of the </w:t>
            </w:r>
            <w:r w:rsidR="005B1210" w:rsidRPr="005B1210">
              <w:rPr>
                <w:rFonts w:ascii="Arial" w:eastAsia="Aptos" w:hAnsi="Arial" w:cs="Arial"/>
                <w:szCs w:val="28"/>
              </w:rPr>
              <w:t>organization</w:t>
            </w:r>
            <w:r w:rsidR="0082561B">
              <w:rPr>
                <w:rFonts w:ascii="Arial" w:eastAsia="Aptos" w:hAnsi="Arial" w:cs="Arial"/>
                <w:szCs w:val="28"/>
              </w:rPr>
              <w:t xml:space="preserve"> </w:t>
            </w:r>
          </w:p>
          <w:p w14:paraId="61CCFCD2" w14:textId="77777777" w:rsidR="005B1210" w:rsidRPr="005B1210" w:rsidRDefault="005B1210" w:rsidP="005B1210">
            <w:pPr>
              <w:rPr>
                <w:rFonts w:ascii="Arial" w:eastAsia="Aptos" w:hAnsi="Arial" w:cs="Arial"/>
                <w:szCs w:val="28"/>
              </w:rPr>
            </w:pPr>
          </w:p>
        </w:tc>
      </w:tr>
      <w:tr w:rsidR="005B1210" w:rsidRPr="005B1210" w14:paraId="7DEB2168" w14:textId="77777777" w:rsidTr="5B7245DC">
        <w:tc>
          <w:tcPr>
            <w:tcW w:w="2790" w:type="dxa"/>
            <w:shd w:val="clear" w:color="auto" w:fill="ECF9FE"/>
          </w:tcPr>
          <w:p w14:paraId="333E3F30" w14:textId="1BA96B18" w:rsidR="005B1210" w:rsidRPr="004D6DDA" w:rsidRDefault="005B1210" w:rsidP="005B1210">
            <w:pPr>
              <w:rPr>
                <w:rFonts w:ascii="Arial" w:eastAsia="Aptos" w:hAnsi="Arial" w:cs="Arial"/>
                <w:b/>
                <w:bCs/>
                <w:color w:val="074F6A" w:themeColor="accent4" w:themeShade="80"/>
                <w:szCs w:val="20"/>
              </w:rPr>
            </w:pPr>
            <w:r w:rsidRPr="004D6DDA">
              <w:rPr>
                <w:rFonts w:ascii="Arial" w:eastAsia="Aptos" w:hAnsi="Arial" w:cs="Arial"/>
                <w:b/>
                <w:bCs/>
                <w:color w:val="074F6A" w:themeColor="accent4" w:themeShade="80"/>
                <w:szCs w:val="20"/>
              </w:rPr>
              <w:t xml:space="preserve">Organization Type </w:t>
            </w:r>
            <w:r w:rsidR="00A315A0" w:rsidRPr="00A315A0">
              <w:rPr>
                <w:rFonts w:ascii="Arial" w:eastAsia="Arial" w:hAnsi="Arial" w:cs="Times New Roman"/>
                <w:b/>
                <w:color w:val="FF0000"/>
                <w:szCs w:val="28"/>
              </w:rPr>
              <w:t>*</w:t>
            </w:r>
          </w:p>
          <w:p w14:paraId="760AD2ED" w14:textId="77777777" w:rsidR="005B1210" w:rsidRPr="004D6DDA" w:rsidRDefault="005B1210" w:rsidP="005B1210">
            <w:pPr>
              <w:rPr>
                <w:rFonts w:ascii="Arial" w:eastAsia="Aptos" w:hAnsi="Arial" w:cs="Arial"/>
                <w:b/>
                <w:bCs/>
                <w:color w:val="074F6A" w:themeColor="accent4" w:themeShade="80"/>
                <w:szCs w:val="20"/>
              </w:rPr>
            </w:pPr>
          </w:p>
        </w:tc>
        <w:tc>
          <w:tcPr>
            <w:tcW w:w="6930" w:type="dxa"/>
          </w:tcPr>
          <w:p w14:paraId="184ABAAC" w14:textId="77777777" w:rsidR="005B1210" w:rsidRPr="005B1210" w:rsidRDefault="005B1210" w:rsidP="005B1210">
            <w:pPr>
              <w:rPr>
                <w:rFonts w:ascii="Arial" w:eastAsia="Aptos" w:hAnsi="Arial" w:cs="Arial"/>
                <w:szCs w:val="28"/>
              </w:rPr>
            </w:pPr>
            <w:r w:rsidRPr="005B1210">
              <w:rPr>
                <w:rFonts w:ascii="Segoe UI Symbol" w:eastAsia="Aptos" w:hAnsi="Segoe UI Symbol" w:cs="Segoe UI Symbol"/>
                <w:szCs w:val="28"/>
              </w:rPr>
              <w:t>☐</w:t>
            </w:r>
            <w:r w:rsidRPr="005B1210">
              <w:rPr>
                <w:rFonts w:ascii="Arial" w:eastAsia="Aptos" w:hAnsi="Arial" w:cs="Arial"/>
                <w:szCs w:val="28"/>
              </w:rPr>
              <w:t xml:space="preserve"> Business &amp; Industry </w:t>
            </w:r>
          </w:p>
          <w:p w14:paraId="05E8139B" w14:textId="77777777" w:rsidR="005B1210" w:rsidRPr="005B1210" w:rsidRDefault="005B1210" w:rsidP="005B1210">
            <w:pPr>
              <w:rPr>
                <w:rFonts w:ascii="Arial" w:eastAsia="Aptos" w:hAnsi="Arial" w:cs="Arial"/>
                <w:szCs w:val="28"/>
              </w:rPr>
            </w:pPr>
            <w:r w:rsidRPr="005B1210">
              <w:rPr>
                <w:rFonts w:ascii="Segoe UI Symbol" w:eastAsia="Aptos" w:hAnsi="Segoe UI Symbol" w:cs="Segoe UI Symbol"/>
                <w:szCs w:val="28"/>
              </w:rPr>
              <w:t>☐</w:t>
            </w:r>
            <w:r w:rsidRPr="005B1210">
              <w:rPr>
                <w:rFonts w:ascii="Arial" w:eastAsia="Aptos" w:hAnsi="Arial" w:cs="Arial"/>
                <w:szCs w:val="28"/>
              </w:rPr>
              <w:t xml:space="preserve"> Coalitions</w:t>
            </w:r>
          </w:p>
          <w:p w14:paraId="3344E0D9" w14:textId="77777777" w:rsidR="005B1210" w:rsidRPr="005B1210" w:rsidRDefault="005B1210" w:rsidP="005B1210">
            <w:pPr>
              <w:rPr>
                <w:rFonts w:ascii="Arial" w:eastAsia="Aptos" w:hAnsi="Arial" w:cs="Arial"/>
                <w:szCs w:val="28"/>
              </w:rPr>
            </w:pPr>
            <w:r w:rsidRPr="005B1210">
              <w:rPr>
                <w:rFonts w:ascii="Segoe UI Symbol" w:eastAsia="Aptos" w:hAnsi="Segoe UI Symbol" w:cs="Segoe UI Symbol"/>
                <w:szCs w:val="28"/>
              </w:rPr>
              <w:t>☐</w:t>
            </w:r>
            <w:r w:rsidRPr="005B1210">
              <w:rPr>
                <w:rFonts w:ascii="Arial" w:eastAsia="Aptos" w:hAnsi="Arial" w:cs="Arial"/>
                <w:szCs w:val="28"/>
              </w:rPr>
              <w:t xml:space="preserve"> Government</w:t>
            </w:r>
          </w:p>
          <w:p w14:paraId="7472BFDE" w14:textId="77777777" w:rsidR="005B1210" w:rsidRPr="005B1210" w:rsidRDefault="005B1210" w:rsidP="005B1210">
            <w:pPr>
              <w:rPr>
                <w:rFonts w:ascii="Arial" w:eastAsia="Aptos" w:hAnsi="Arial" w:cs="Arial"/>
                <w:szCs w:val="28"/>
              </w:rPr>
            </w:pPr>
            <w:r w:rsidRPr="005B1210">
              <w:rPr>
                <w:rFonts w:ascii="Segoe UI Symbol" w:eastAsia="Aptos" w:hAnsi="Segoe UI Symbol" w:cs="Segoe UI Symbol"/>
                <w:szCs w:val="28"/>
              </w:rPr>
              <w:t>☐</w:t>
            </w:r>
            <w:r w:rsidRPr="005B1210">
              <w:rPr>
                <w:rFonts w:ascii="Arial" w:eastAsia="Aptos" w:hAnsi="Arial" w:cs="Arial"/>
                <w:szCs w:val="28"/>
              </w:rPr>
              <w:t xml:space="preserve"> International organization</w:t>
            </w:r>
          </w:p>
          <w:p w14:paraId="71379C16" w14:textId="77777777" w:rsidR="005B1210" w:rsidRPr="005B1210" w:rsidRDefault="005B1210" w:rsidP="005B1210">
            <w:pPr>
              <w:rPr>
                <w:rFonts w:ascii="Arial" w:eastAsia="Aptos" w:hAnsi="Arial" w:cs="Arial"/>
                <w:szCs w:val="28"/>
              </w:rPr>
            </w:pPr>
            <w:r w:rsidRPr="005B1210">
              <w:rPr>
                <w:rFonts w:ascii="Segoe UI Symbol" w:eastAsia="Aptos" w:hAnsi="Segoe UI Symbol" w:cs="Segoe UI Symbol"/>
                <w:szCs w:val="28"/>
              </w:rPr>
              <w:t>☐</w:t>
            </w:r>
            <w:r w:rsidRPr="005B1210">
              <w:rPr>
                <w:rFonts w:ascii="Arial" w:eastAsia="Aptos" w:hAnsi="Arial" w:cs="Arial"/>
                <w:szCs w:val="28"/>
              </w:rPr>
              <w:t xml:space="preserve"> Local Authorities </w:t>
            </w:r>
          </w:p>
          <w:p w14:paraId="7D6BDC51" w14:textId="77777777" w:rsidR="005B1210" w:rsidRPr="005B1210" w:rsidRDefault="005B1210" w:rsidP="005B1210">
            <w:pPr>
              <w:rPr>
                <w:rFonts w:ascii="Arial" w:eastAsia="Aptos" w:hAnsi="Arial" w:cs="Arial"/>
                <w:szCs w:val="28"/>
              </w:rPr>
            </w:pPr>
            <w:r w:rsidRPr="005B1210">
              <w:rPr>
                <w:rFonts w:ascii="Segoe UI Symbol" w:eastAsia="Aptos" w:hAnsi="Segoe UI Symbol" w:cs="Segoe UI Symbol"/>
                <w:szCs w:val="28"/>
              </w:rPr>
              <w:t>☐</w:t>
            </w:r>
            <w:r w:rsidRPr="005B1210">
              <w:rPr>
                <w:rFonts w:ascii="Arial" w:eastAsia="Aptos" w:hAnsi="Arial" w:cs="Arial"/>
                <w:szCs w:val="28"/>
              </w:rPr>
              <w:t xml:space="preserve"> Non-Governmental Organizations</w:t>
            </w:r>
          </w:p>
          <w:p w14:paraId="2DF01806" w14:textId="77777777" w:rsidR="005B1210" w:rsidRPr="005B1210" w:rsidRDefault="005B1210" w:rsidP="005B1210">
            <w:pPr>
              <w:rPr>
                <w:rFonts w:ascii="Arial" w:eastAsia="Aptos" w:hAnsi="Arial" w:cs="Arial"/>
                <w:szCs w:val="28"/>
              </w:rPr>
            </w:pPr>
            <w:r w:rsidRPr="005B1210">
              <w:rPr>
                <w:rFonts w:ascii="Segoe UI Symbol" w:eastAsia="Aptos" w:hAnsi="Segoe UI Symbol" w:cs="Segoe UI Symbol"/>
                <w:szCs w:val="28"/>
              </w:rPr>
              <w:t>☐</w:t>
            </w:r>
            <w:r w:rsidRPr="005B1210">
              <w:rPr>
                <w:rFonts w:ascii="Arial" w:eastAsia="Aptos" w:hAnsi="Arial" w:cs="Arial"/>
                <w:szCs w:val="28"/>
              </w:rPr>
              <w:t xml:space="preserve"> Scientific &amp; Technological community </w:t>
            </w:r>
          </w:p>
          <w:p w14:paraId="6ED656BF" w14:textId="63FFB525" w:rsidR="005B1210" w:rsidRPr="005B1210" w:rsidRDefault="028FEF57" w:rsidP="5B7245DC">
            <w:pPr>
              <w:rPr>
                <w:rFonts w:ascii="Arial" w:eastAsia="Aptos" w:hAnsi="Arial" w:cs="Arial"/>
              </w:rPr>
            </w:pPr>
            <w:r w:rsidRPr="5B7245DC">
              <w:rPr>
                <w:rFonts w:ascii="Segoe UI Symbol" w:eastAsia="Aptos" w:hAnsi="Segoe UI Symbol" w:cs="Segoe UI Symbol"/>
              </w:rPr>
              <w:t>☐</w:t>
            </w:r>
            <w:r w:rsidRPr="5B7245DC">
              <w:rPr>
                <w:rFonts w:ascii="Arial" w:eastAsia="Aptos" w:hAnsi="Arial" w:cs="Arial"/>
              </w:rPr>
              <w:t xml:space="preserve"> United Nation</w:t>
            </w:r>
            <w:r w:rsidR="06FDA969" w:rsidRPr="5B7245DC">
              <w:rPr>
                <w:rFonts w:ascii="Arial" w:eastAsia="Aptos" w:hAnsi="Arial" w:cs="Arial"/>
              </w:rPr>
              <w:t>s</w:t>
            </w:r>
            <w:r w:rsidRPr="5B7245DC">
              <w:rPr>
                <w:rFonts w:ascii="Arial" w:eastAsia="Aptos" w:hAnsi="Arial" w:cs="Arial"/>
              </w:rPr>
              <w:t xml:space="preserve"> System </w:t>
            </w:r>
          </w:p>
          <w:p w14:paraId="7E5F1404" w14:textId="77777777" w:rsidR="002D668E" w:rsidRPr="000C2F28" w:rsidRDefault="002D668E" w:rsidP="002D668E">
            <w:pPr>
              <w:rPr>
                <w:rFonts w:ascii="Arial" w:eastAsia="Aptos" w:hAnsi="Arial" w:cs="Arial"/>
                <w:szCs w:val="28"/>
              </w:rPr>
            </w:pPr>
            <w:r w:rsidRPr="00212893">
              <w:rPr>
                <w:rFonts w:ascii="Segoe UI Symbol" w:eastAsia="Aptos" w:hAnsi="Segoe UI Symbol" w:cs="Segoe UI Symbol"/>
                <w:szCs w:val="28"/>
              </w:rPr>
              <w:t>☐</w:t>
            </w:r>
            <w:r w:rsidRPr="000C2F28">
              <w:rPr>
                <w:rFonts w:ascii="Arial" w:eastAsia="Aptos" w:hAnsi="Arial" w:cs="Arial"/>
                <w:szCs w:val="28"/>
              </w:rPr>
              <w:t xml:space="preserve"> Women-led organization </w:t>
            </w:r>
          </w:p>
          <w:p w14:paraId="208FD2A5" w14:textId="77777777" w:rsidR="002D668E" w:rsidRPr="000C2F28" w:rsidRDefault="002D668E" w:rsidP="002D668E">
            <w:pPr>
              <w:rPr>
                <w:rFonts w:ascii="Arial" w:eastAsia="Aptos" w:hAnsi="Arial" w:cs="Arial"/>
                <w:szCs w:val="28"/>
              </w:rPr>
            </w:pPr>
            <w:r w:rsidRPr="002D668E">
              <w:rPr>
                <w:rFonts w:ascii="Segoe UI Symbol" w:eastAsia="Aptos" w:hAnsi="Segoe UI Symbol" w:cs="Segoe UI Symbol"/>
                <w:szCs w:val="28"/>
              </w:rPr>
              <w:t>☐</w:t>
            </w:r>
            <w:r w:rsidRPr="000C2F28">
              <w:rPr>
                <w:rFonts w:ascii="Arial" w:eastAsia="Aptos" w:hAnsi="Arial" w:cs="Arial"/>
                <w:szCs w:val="28"/>
              </w:rPr>
              <w:t xml:space="preserve"> Producer/farmer organization </w:t>
            </w:r>
          </w:p>
          <w:p w14:paraId="4890BAB7" w14:textId="77777777" w:rsidR="002D668E" w:rsidRPr="000C2F28" w:rsidRDefault="002D668E" w:rsidP="002D668E">
            <w:pPr>
              <w:rPr>
                <w:rFonts w:ascii="Arial" w:eastAsia="Aptos" w:hAnsi="Arial" w:cs="Arial"/>
                <w:szCs w:val="28"/>
              </w:rPr>
            </w:pPr>
            <w:r w:rsidRPr="002D668E">
              <w:rPr>
                <w:rFonts w:ascii="Segoe UI Symbol" w:eastAsia="Aptos" w:hAnsi="Segoe UI Symbol" w:cs="Segoe UI Symbol"/>
                <w:szCs w:val="28"/>
              </w:rPr>
              <w:t>☐</w:t>
            </w:r>
            <w:r w:rsidRPr="000C2F28">
              <w:rPr>
                <w:rFonts w:ascii="Arial" w:eastAsia="Aptos" w:hAnsi="Arial" w:cs="Arial"/>
                <w:szCs w:val="28"/>
              </w:rPr>
              <w:t xml:space="preserve"> Indigenous Peoples’ organization </w:t>
            </w:r>
          </w:p>
          <w:p w14:paraId="7357CFDA" w14:textId="77777777" w:rsidR="002D668E" w:rsidRPr="000C2F28" w:rsidRDefault="002D668E" w:rsidP="002D668E">
            <w:pPr>
              <w:rPr>
                <w:rFonts w:ascii="Arial" w:eastAsia="Aptos" w:hAnsi="Arial" w:cs="Arial"/>
                <w:szCs w:val="28"/>
              </w:rPr>
            </w:pPr>
            <w:r w:rsidRPr="002D668E">
              <w:rPr>
                <w:rFonts w:ascii="Segoe UI Symbol" w:eastAsia="Aptos" w:hAnsi="Segoe UI Symbol" w:cs="Segoe UI Symbol"/>
                <w:szCs w:val="28"/>
              </w:rPr>
              <w:t>☐</w:t>
            </w:r>
            <w:r w:rsidRPr="000C2F28">
              <w:rPr>
                <w:rFonts w:ascii="Arial" w:eastAsia="Aptos" w:hAnsi="Arial" w:cs="Arial"/>
                <w:szCs w:val="28"/>
              </w:rPr>
              <w:t xml:space="preserve"> Youth organization</w:t>
            </w:r>
          </w:p>
          <w:p w14:paraId="0ACDC214" w14:textId="77777777" w:rsidR="002D668E" w:rsidRPr="000C2F28" w:rsidRDefault="002D668E" w:rsidP="002D668E">
            <w:pPr>
              <w:rPr>
                <w:rFonts w:ascii="Arial" w:eastAsia="Aptos" w:hAnsi="Arial" w:cs="Arial"/>
                <w:szCs w:val="28"/>
              </w:rPr>
            </w:pPr>
            <w:r w:rsidRPr="002D668E">
              <w:rPr>
                <w:rFonts w:ascii="Segoe UI Symbol" w:eastAsia="Aptos" w:hAnsi="Segoe UI Symbol" w:cs="Segoe UI Symbol"/>
                <w:szCs w:val="28"/>
              </w:rPr>
              <w:t>☐</w:t>
            </w:r>
            <w:r w:rsidRPr="000C2F28">
              <w:rPr>
                <w:rFonts w:ascii="Arial" w:eastAsia="Aptos" w:hAnsi="Arial" w:cs="Arial"/>
                <w:szCs w:val="28"/>
              </w:rPr>
              <w:t xml:space="preserve"> Financial institution</w:t>
            </w:r>
          </w:p>
          <w:p w14:paraId="156FD27F" w14:textId="7AD4D43E" w:rsidR="005B1210" w:rsidRPr="005B1210" w:rsidRDefault="002D668E" w:rsidP="002D668E">
            <w:pPr>
              <w:rPr>
                <w:rFonts w:ascii="Arial" w:eastAsia="Aptos" w:hAnsi="Arial" w:cs="Arial"/>
                <w:szCs w:val="28"/>
              </w:rPr>
            </w:pPr>
            <w:r w:rsidRPr="002D668E">
              <w:rPr>
                <w:rFonts w:ascii="Segoe UI Symbol" w:eastAsia="Aptos" w:hAnsi="Segoe UI Symbol" w:cs="Segoe UI Symbol"/>
                <w:szCs w:val="28"/>
              </w:rPr>
              <w:t>☐</w:t>
            </w:r>
            <w:r w:rsidRPr="000C2F28">
              <w:rPr>
                <w:rFonts w:ascii="Arial" w:eastAsia="Aptos" w:hAnsi="Arial" w:cs="Arial"/>
                <w:szCs w:val="28"/>
              </w:rPr>
              <w:t xml:space="preserve"> Other</w:t>
            </w:r>
          </w:p>
        </w:tc>
      </w:tr>
    </w:tbl>
    <w:p w14:paraId="24CA08C9" w14:textId="77777777" w:rsidR="007132E7" w:rsidRPr="000C2F28" w:rsidRDefault="007132E7" w:rsidP="002D668E">
      <w:pPr>
        <w:rPr>
          <w:rFonts w:ascii="Oswald Medium" w:hAnsi="Oswald Medium"/>
          <w:color w:val="074F6A" w:themeColor="accent4" w:themeShade="80"/>
          <w:sz w:val="6"/>
          <w:szCs w:val="12"/>
        </w:rPr>
      </w:pPr>
    </w:p>
    <w:p w14:paraId="7E9ECC9C" w14:textId="7CD2245D" w:rsidR="002D668E" w:rsidRDefault="002D668E" w:rsidP="002D668E">
      <w:pPr>
        <w:rPr>
          <w:rFonts w:ascii="Oswald Medium" w:hAnsi="Oswald Medium"/>
          <w:color w:val="074F6A" w:themeColor="accent4" w:themeShade="80"/>
          <w:sz w:val="32"/>
          <w:szCs w:val="44"/>
        </w:rPr>
      </w:pPr>
      <w:r>
        <w:rPr>
          <w:rFonts w:ascii="Oswald Medium" w:hAnsi="Oswald Medium"/>
          <w:color w:val="074F6A" w:themeColor="accent4" w:themeShade="80"/>
          <w:sz w:val="32"/>
          <w:szCs w:val="44"/>
        </w:rPr>
        <w:t>Basic Information</w:t>
      </w:r>
    </w:p>
    <w:p w14:paraId="344742E4" w14:textId="77777777" w:rsidR="00AE7665" w:rsidRPr="00AE7665" w:rsidRDefault="00AE7665" w:rsidP="002D668E">
      <w:pPr>
        <w:rPr>
          <w:rFonts w:ascii="Oswald Medium" w:hAnsi="Oswald Medium"/>
          <w:color w:val="074F6A" w:themeColor="accent4" w:themeShade="80"/>
          <w:sz w:val="10"/>
          <w:szCs w:val="16"/>
        </w:rPr>
      </w:pPr>
    </w:p>
    <w:tbl>
      <w:tblPr>
        <w:tblStyle w:val="TableGrid"/>
        <w:tblW w:w="9720" w:type="dxa"/>
        <w:tblInd w:w="-5" w:type="dxa"/>
        <w:tblLook w:val="04A0" w:firstRow="1" w:lastRow="0" w:firstColumn="1" w:lastColumn="0" w:noHBand="0" w:noVBand="1"/>
      </w:tblPr>
      <w:tblGrid>
        <w:gridCol w:w="2790"/>
        <w:gridCol w:w="6930"/>
      </w:tblGrid>
      <w:tr w:rsidR="00573236" w:rsidRPr="005B1210" w14:paraId="1F020F1D" w14:textId="77777777" w:rsidTr="5B7245DC">
        <w:tc>
          <w:tcPr>
            <w:tcW w:w="2790" w:type="dxa"/>
            <w:shd w:val="clear" w:color="auto" w:fill="ECF9FE"/>
          </w:tcPr>
          <w:p w14:paraId="660F6DEE" w14:textId="291DE6EB" w:rsidR="00573236" w:rsidRDefault="00573236" w:rsidP="00B74DE4">
            <w:pPr>
              <w:rPr>
                <w:rFonts w:ascii="Arial" w:eastAsia="Arial" w:hAnsi="Arial" w:cs="Times New Roman"/>
                <w:b/>
                <w:color w:val="074F6A" w:themeColor="accent4" w:themeShade="80"/>
                <w:szCs w:val="28"/>
              </w:rPr>
            </w:pPr>
            <w:r>
              <w:rPr>
                <w:rFonts w:ascii="Arial" w:eastAsia="Arial" w:hAnsi="Arial" w:cs="Times New Roman"/>
                <w:b/>
                <w:color w:val="074F6A" w:themeColor="accent4" w:themeShade="80"/>
                <w:szCs w:val="28"/>
              </w:rPr>
              <w:t>Title</w:t>
            </w:r>
            <w:r w:rsidR="00A315A0">
              <w:rPr>
                <w:rFonts w:ascii="Arial" w:eastAsia="Arial" w:hAnsi="Arial" w:cs="Times New Roman"/>
                <w:b/>
                <w:color w:val="074F6A" w:themeColor="accent4" w:themeShade="80"/>
                <w:szCs w:val="28"/>
              </w:rPr>
              <w:t xml:space="preserve"> </w:t>
            </w:r>
            <w:r w:rsidR="00A315A0" w:rsidRPr="00A315A0">
              <w:rPr>
                <w:rFonts w:ascii="Arial" w:eastAsia="Arial" w:hAnsi="Arial" w:cs="Times New Roman"/>
                <w:b/>
                <w:color w:val="FF0000"/>
                <w:szCs w:val="28"/>
              </w:rPr>
              <w:t>*</w:t>
            </w:r>
          </w:p>
          <w:p w14:paraId="78F0B388" w14:textId="0C0C13CB" w:rsidR="004F1C95" w:rsidRDefault="004F1C95" w:rsidP="00B74DE4">
            <w:pPr>
              <w:rPr>
                <w:rFonts w:ascii="Arial" w:eastAsia="Arial" w:hAnsi="Arial" w:cs="Times New Roman"/>
                <w:b/>
                <w:color w:val="074F6A" w:themeColor="accent4" w:themeShade="80"/>
                <w:szCs w:val="28"/>
              </w:rPr>
            </w:pPr>
          </w:p>
        </w:tc>
        <w:tc>
          <w:tcPr>
            <w:tcW w:w="6930" w:type="dxa"/>
          </w:tcPr>
          <w:p w14:paraId="45245C9F" w14:textId="41144FF4" w:rsidR="00573236" w:rsidRPr="00202187" w:rsidRDefault="009459F1" w:rsidP="00B74DE4">
            <w:pPr>
              <w:rPr>
                <w:rFonts w:ascii="Arial" w:eastAsia="Aptos" w:hAnsi="Arial" w:cs="Arial"/>
                <w:szCs w:val="28"/>
              </w:rPr>
            </w:pPr>
            <w:r w:rsidRPr="009459F1">
              <w:rPr>
                <w:rFonts w:ascii="Arial" w:eastAsia="Aptos" w:hAnsi="Arial" w:cs="Arial"/>
                <w:szCs w:val="28"/>
              </w:rPr>
              <w:t>Enter the title of the story</w:t>
            </w:r>
            <w:r w:rsidR="002C7919">
              <w:rPr>
                <w:rFonts w:ascii="Arial" w:eastAsia="Aptos" w:hAnsi="Arial" w:cs="Arial"/>
                <w:szCs w:val="28"/>
              </w:rPr>
              <w:t>.</w:t>
            </w:r>
          </w:p>
        </w:tc>
      </w:tr>
      <w:tr w:rsidR="00573236" w:rsidRPr="005B1210" w14:paraId="48A9B06F" w14:textId="77777777" w:rsidTr="5B7245DC">
        <w:tc>
          <w:tcPr>
            <w:tcW w:w="2790" w:type="dxa"/>
            <w:shd w:val="clear" w:color="auto" w:fill="ECF9FE"/>
          </w:tcPr>
          <w:p w14:paraId="1FF221F3" w14:textId="1D3A52BE" w:rsidR="00573236" w:rsidRDefault="00573236" w:rsidP="00B74DE4">
            <w:pPr>
              <w:rPr>
                <w:rFonts w:ascii="Arial" w:eastAsia="Arial" w:hAnsi="Arial" w:cs="Times New Roman"/>
                <w:b/>
                <w:color w:val="074F6A" w:themeColor="accent4" w:themeShade="80"/>
                <w:szCs w:val="28"/>
              </w:rPr>
            </w:pPr>
            <w:r>
              <w:rPr>
                <w:rFonts w:ascii="Arial" w:eastAsia="Arial" w:hAnsi="Arial" w:cs="Times New Roman"/>
                <w:b/>
                <w:color w:val="074F6A" w:themeColor="accent4" w:themeShade="80"/>
                <w:szCs w:val="28"/>
              </w:rPr>
              <w:t>Subtitle</w:t>
            </w:r>
            <w:r w:rsidR="00A315A0">
              <w:rPr>
                <w:rFonts w:ascii="Arial" w:eastAsia="Arial" w:hAnsi="Arial" w:cs="Times New Roman"/>
                <w:b/>
                <w:color w:val="074F6A" w:themeColor="accent4" w:themeShade="80"/>
                <w:szCs w:val="28"/>
              </w:rPr>
              <w:t xml:space="preserve"> </w:t>
            </w:r>
          </w:p>
          <w:p w14:paraId="236E7071" w14:textId="6C8BA661" w:rsidR="004F1C95" w:rsidRDefault="004F1C95" w:rsidP="00B74DE4">
            <w:pPr>
              <w:rPr>
                <w:rFonts w:ascii="Arial" w:eastAsia="Arial" w:hAnsi="Arial" w:cs="Times New Roman"/>
                <w:b/>
                <w:color w:val="074F6A" w:themeColor="accent4" w:themeShade="80"/>
                <w:szCs w:val="28"/>
              </w:rPr>
            </w:pPr>
          </w:p>
        </w:tc>
        <w:tc>
          <w:tcPr>
            <w:tcW w:w="6930" w:type="dxa"/>
          </w:tcPr>
          <w:p w14:paraId="5EDC68B4" w14:textId="0EF8DDC5" w:rsidR="00573236" w:rsidRPr="00202187" w:rsidRDefault="002C7919" w:rsidP="00B74DE4">
            <w:pPr>
              <w:rPr>
                <w:rFonts w:ascii="Arial" w:eastAsia="Aptos" w:hAnsi="Arial" w:cs="Arial"/>
                <w:szCs w:val="28"/>
              </w:rPr>
            </w:pPr>
            <w:r w:rsidRPr="002C7919">
              <w:rPr>
                <w:rFonts w:ascii="Arial" w:eastAsia="Aptos" w:hAnsi="Arial" w:cs="Arial"/>
                <w:szCs w:val="28"/>
              </w:rPr>
              <w:t>Optional: enter a short subtitle or one-sentence description.</w:t>
            </w:r>
            <w:r>
              <w:rPr>
                <w:rFonts w:ascii="Arial" w:eastAsia="Aptos" w:hAnsi="Arial" w:cs="Arial"/>
                <w:szCs w:val="28"/>
              </w:rPr>
              <w:t xml:space="preserve"> </w:t>
            </w:r>
          </w:p>
        </w:tc>
      </w:tr>
      <w:tr w:rsidR="00A245B6" w:rsidRPr="005B1210" w14:paraId="0502B154" w14:textId="77777777" w:rsidTr="5B7245DC">
        <w:tc>
          <w:tcPr>
            <w:tcW w:w="2790" w:type="dxa"/>
            <w:shd w:val="clear" w:color="auto" w:fill="ECF9FE"/>
          </w:tcPr>
          <w:p w14:paraId="4E01F11D" w14:textId="7C0F2CD5" w:rsidR="00A245B6" w:rsidRDefault="000B6AD4" w:rsidP="00B74DE4">
            <w:pPr>
              <w:rPr>
                <w:rFonts w:ascii="Arial" w:eastAsia="Arial" w:hAnsi="Arial" w:cs="Times New Roman"/>
                <w:b/>
                <w:color w:val="FF0000"/>
                <w:szCs w:val="28"/>
              </w:rPr>
            </w:pPr>
            <w:r>
              <w:rPr>
                <w:rFonts w:ascii="Arial" w:eastAsia="Arial" w:hAnsi="Arial" w:cs="Times New Roman"/>
                <w:b/>
                <w:color w:val="074F6A" w:themeColor="accent4" w:themeShade="80"/>
                <w:szCs w:val="28"/>
              </w:rPr>
              <w:t>Country</w:t>
            </w:r>
            <w:r w:rsidR="00A315A0">
              <w:rPr>
                <w:rFonts w:ascii="Arial" w:eastAsia="Arial" w:hAnsi="Arial" w:cs="Times New Roman"/>
                <w:b/>
                <w:color w:val="074F6A" w:themeColor="accent4" w:themeShade="80"/>
                <w:szCs w:val="28"/>
              </w:rPr>
              <w:t xml:space="preserve"> </w:t>
            </w:r>
            <w:r w:rsidR="00A315A0" w:rsidRPr="00A315A0">
              <w:rPr>
                <w:rFonts w:ascii="Arial" w:eastAsia="Arial" w:hAnsi="Arial" w:cs="Times New Roman"/>
                <w:b/>
                <w:color w:val="FF0000"/>
                <w:szCs w:val="28"/>
              </w:rPr>
              <w:t>*</w:t>
            </w:r>
          </w:p>
          <w:p w14:paraId="3B8BD45B" w14:textId="77777777" w:rsidR="00A245B6" w:rsidRPr="004D6DDA" w:rsidRDefault="00A245B6" w:rsidP="00B74DE4">
            <w:pPr>
              <w:rPr>
                <w:rFonts w:ascii="Arial" w:eastAsia="Arial" w:hAnsi="Arial" w:cs="Times New Roman"/>
                <w:b/>
                <w:color w:val="074F6A" w:themeColor="accent4" w:themeShade="80"/>
                <w:szCs w:val="28"/>
              </w:rPr>
            </w:pPr>
          </w:p>
        </w:tc>
        <w:tc>
          <w:tcPr>
            <w:tcW w:w="6930" w:type="dxa"/>
          </w:tcPr>
          <w:p w14:paraId="387FE17D" w14:textId="5BC5AB7E" w:rsidR="00A245B6" w:rsidRDefault="00202187" w:rsidP="00B74DE4">
            <w:pPr>
              <w:rPr>
                <w:rFonts w:ascii="Arial" w:eastAsia="Aptos" w:hAnsi="Arial" w:cs="Arial"/>
                <w:szCs w:val="28"/>
              </w:rPr>
            </w:pPr>
            <w:r w:rsidRPr="00202187">
              <w:rPr>
                <w:rFonts w:ascii="Arial" w:eastAsia="Aptos" w:hAnsi="Arial" w:cs="Arial"/>
                <w:szCs w:val="28"/>
              </w:rPr>
              <w:t>Indicate the country</w:t>
            </w:r>
            <w:r w:rsidR="007F2CE0">
              <w:rPr>
                <w:rFonts w:ascii="Arial" w:eastAsia="Aptos" w:hAnsi="Arial" w:cs="Arial"/>
                <w:szCs w:val="28"/>
              </w:rPr>
              <w:t xml:space="preserve"> and city</w:t>
            </w:r>
            <w:r w:rsidR="004634DD">
              <w:rPr>
                <w:rFonts w:ascii="Arial" w:eastAsia="Aptos" w:hAnsi="Arial" w:cs="Arial"/>
                <w:szCs w:val="28"/>
              </w:rPr>
              <w:t>,</w:t>
            </w:r>
            <w:r w:rsidR="007F2CE0">
              <w:rPr>
                <w:rFonts w:ascii="Arial" w:eastAsia="Aptos" w:hAnsi="Arial" w:cs="Arial"/>
                <w:szCs w:val="28"/>
              </w:rPr>
              <w:t xml:space="preserve"> if applicable</w:t>
            </w:r>
          </w:p>
          <w:p w14:paraId="087B80A3" w14:textId="39D835CC" w:rsidR="00202187" w:rsidRPr="005B1210" w:rsidRDefault="00202187" w:rsidP="00B74DE4">
            <w:pPr>
              <w:rPr>
                <w:rFonts w:ascii="Aptos" w:eastAsia="Aptos" w:hAnsi="Aptos" w:cs="Times New Roman"/>
                <w:szCs w:val="28"/>
              </w:rPr>
            </w:pPr>
          </w:p>
        </w:tc>
      </w:tr>
      <w:tr w:rsidR="00A245B6" w:rsidRPr="005B1210" w14:paraId="0C3B7A1F" w14:textId="77777777" w:rsidTr="5B7245DC">
        <w:tc>
          <w:tcPr>
            <w:tcW w:w="2790" w:type="dxa"/>
            <w:shd w:val="clear" w:color="auto" w:fill="ECF9FE"/>
          </w:tcPr>
          <w:p w14:paraId="50E456D2" w14:textId="1129FA01" w:rsidR="00A245B6" w:rsidRDefault="008273BE" w:rsidP="00B74DE4">
            <w:pPr>
              <w:rPr>
                <w:rFonts w:ascii="Arial" w:eastAsia="Arial" w:hAnsi="Arial" w:cs="Times New Roman"/>
                <w:b/>
                <w:color w:val="074F6A" w:themeColor="accent4" w:themeShade="80"/>
                <w:szCs w:val="28"/>
              </w:rPr>
            </w:pPr>
            <w:r w:rsidRPr="008273BE">
              <w:rPr>
                <w:rFonts w:ascii="Arial" w:eastAsia="Arial" w:hAnsi="Arial" w:cs="Times New Roman"/>
                <w:b/>
                <w:color w:val="074F6A" w:themeColor="accent4" w:themeShade="80"/>
                <w:szCs w:val="28"/>
              </w:rPr>
              <w:t>Geographical coverage</w:t>
            </w:r>
            <w:r w:rsidR="00A315A0">
              <w:rPr>
                <w:rFonts w:ascii="Arial" w:eastAsia="Arial" w:hAnsi="Arial" w:cs="Times New Roman"/>
                <w:b/>
                <w:color w:val="074F6A" w:themeColor="accent4" w:themeShade="80"/>
                <w:szCs w:val="28"/>
              </w:rPr>
              <w:t xml:space="preserve"> </w:t>
            </w:r>
            <w:r w:rsidR="00A315A0" w:rsidRPr="00A315A0">
              <w:rPr>
                <w:rFonts w:ascii="Arial" w:eastAsia="Arial" w:hAnsi="Arial" w:cs="Times New Roman"/>
                <w:b/>
                <w:color w:val="FF0000"/>
                <w:szCs w:val="28"/>
              </w:rPr>
              <w:t>*</w:t>
            </w:r>
          </w:p>
          <w:p w14:paraId="53599B43" w14:textId="786C9E4E" w:rsidR="008273BE" w:rsidRPr="004D6DDA" w:rsidRDefault="008273BE" w:rsidP="00B74DE4">
            <w:pPr>
              <w:rPr>
                <w:rFonts w:ascii="Aptos" w:eastAsia="Aptos" w:hAnsi="Aptos" w:cs="Times New Roman"/>
                <w:color w:val="074F6A" w:themeColor="accent4" w:themeShade="80"/>
                <w:szCs w:val="28"/>
              </w:rPr>
            </w:pPr>
          </w:p>
        </w:tc>
        <w:tc>
          <w:tcPr>
            <w:tcW w:w="6930" w:type="dxa"/>
          </w:tcPr>
          <w:p w14:paraId="60EB4C69" w14:textId="77777777" w:rsidR="006F5786" w:rsidRPr="006F5786" w:rsidRDefault="006F5786" w:rsidP="006F5786">
            <w:pPr>
              <w:rPr>
                <w:rFonts w:ascii="Arial" w:eastAsia="Aptos" w:hAnsi="Arial" w:cs="Arial"/>
                <w:szCs w:val="28"/>
              </w:rPr>
            </w:pPr>
            <w:r w:rsidRPr="006F5786">
              <w:rPr>
                <w:rFonts w:ascii="Segoe UI Symbol" w:eastAsia="Aptos" w:hAnsi="Segoe UI Symbol" w:cs="Segoe UI Symbol"/>
                <w:szCs w:val="28"/>
              </w:rPr>
              <w:t>☐</w:t>
            </w:r>
            <w:r w:rsidRPr="006F5786">
              <w:rPr>
                <w:rFonts w:ascii="Arial" w:eastAsia="Aptos" w:hAnsi="Arial" w:cs="Arial"/>
                <w:szCs w:val="28"/>
              </w:rPr>
              <w:t xml:space="preserve"> Local</w:t>
            </w:r>
          </w:p>
          <w:p w14:paraId="3DDF4684" w14:textId="77777777" w:rsidR="006F5786" w:rsidRPr="006F5786" w:rsidRDefault="006F5786" w:rsidP="006F5786">
            <w:pPr>
              <w:rPr>
                <w:rFonts w:ascii="Arial" w:eastAsia="Aptos" w:hAnsi="Arial" w:cs="Arial"/>
                <w:szCs w:val="28"/>
              </w:rPr>
            </w:pPr>
            <w:r w:rsidRPr="006F5786">
              <w:rPr>
                <w:rFonts w:ascii="Segoe UI Symbol" w:eastAsia="Aptos" w:hAnsi="Segoe UI Symbol" w:cs="Segoe UI Symbol"/>
                <w:szCs w:val="28"/>
              </w:rPr>
              <w:t>☐</w:t>
            </w:r>
            <w:r w:rsidRPr="006F5786">
              <w:rPr>
                <w:rFonts w:ascii="Arial" w:eastAsia="Aptos" w:hAnsi="Arial" w:cs="Arial"/>
                <w:szCs w:val="28"/>
              </w:rPr>
              <w:t xml:space="preserve"> National </w:t>
            </w:r>
          </w:p>
          <w:p w14:paraId="39A0FEC9" w14:textId="77777777" w:rsidR="006F5786" w:rsidRPr="006F5786" w:rsidRDefault="006F5786" w:rsidP="006F5786">
            <w:pPr>
              <w:rPr>
                <w:rFonts w:ascii="Arial" w:eastAsia="Aptos" w:hAnsi="Arial" w:cs="Arial"/>
                <w:szCs w:val="28"/>
              </w:rPr>
            </w:pPr>
            <w:r w:rsidRPr="006F5786">
              <w:rPr>
                <w:rFonts w:ascii="Segoe UI Symbol" w:eastAsia="Aptos" w:hAnsi="Segoe UI Symbol" w:cs="Segoe UI Symbol"/>
                <w:szCs w:val="28"/>
              </w:rPr>
              <w:t>☐</w:t>
            </w:r>
            <w:r w:rsidRPr="006F5786">
              <w:rPr>
                <w:rFonts w:ascii="Arial" w:eastAsia="Aptos" w:hAnsi="Arial" w:cs="Arial"/>
                <w:szCs w:val="28"/>
              </w:rPr>
              <w:t xml:space="preserve"> Sub-national</w:t>
            </w:r>
          </w:p>
          <w:p w14:paraId="705B2DC6" w14:textId="77777777" w:rsidR="006F5786" w:rsidRPr="006F5786" w:rsidRDefault="006F5786" w:rsidP="006F5786">
            <w:pPr>
              <w:rPr>
                <w:rFonts w:ascii="Arial" w:eastAsia="Aptos" w:hAnsi="Arial" w:cs="Arial"/>
                <w:szCs w:val="28"/>
              </w:rPr>
            </w:pPr>
            <w:r w:rsidRPr="006F5786">
              <w:rPr>
                <w:rFonts w:ascii="Segoe UI Symbol" w:eastAsia="Aptos" w:hAnsi="Segoe UI Symbol" w:cs="Segoe UI Symbol"/>
                <w:szCs w:val="28"/>
              </w:rPr>
              <w:t>☐</w:t>
            </w:r>
            <w:r w:rsidRPr="006F5786">
              <w:rPr>
                <w:rFonts w:ascii="Arial" w:eastAsia="Aptos" w:hAnsi="Arial" w:cs="Arial"/>
                <w:szCs w:val="28"/>
              </w:rPr>
              <w:t xml:space="preserve"> Regional </w:t>
            </w:r>
          </w:p>
          <w:p w14:paraId="613DA383" w14:textId="77777777" w:rsidR="00A245B6" w:rsidRDefault="006F5786" w:rsidP="006F5786">
            <w:pPr>
              <w:rPr>
                <w:rFonts w:ascii="Arial" w:eastAsia="Aptos" w:hAnsi="Arial" w:cs="Arial"/>
                <w:szCs w:val="28"/>
              </w:rPr>
            </w:pPr>
            <w:r w:rsidRPr="006F5786">
              <w:rPr>
                <w:rFonts w:ascii="Segoe UI Symbol" w:eastAsia="Aptos" w:hAnsi="Segoe UI Symbol" w:cs="Segoe UI Symbol"/>
                <w:szCs w:val="28"/>
              </w:rPr>
              <w:t>☐</w:t>
            </w:r>
            <w:r w:rsidRPr="006F5786">
              <w:rPr>
                <w:rFonts w:ascii="Arial" w:eastAsia="Aptos" w:hAnsi="Arial" w:cs="Arial"/>
                <w:szCs w:val="28"/>
              </w:rPr>
              <w:t xml:space="preserve"> International</w:t>
            </w:r>
          </w:p>
          <w:p w14:paraId="16D53413" w14:textId="74F7ED14" w:rsidR="006F5786" w:rsidRPr="005B1210" w:rsidRDefault="006F5786" w:rsidP="006F5786">
            <w:pPr>
              <w:rPr>
                <w:rFonts w:ascii="Arial" w:eastAsia="Aptos" w:hAnsi="Arial" w:cs="Arial"/>
                <w:szCs w:val="28"/>
              </w:rPr>
            </w:pPr>
          </w:p>
        </w:tc>
      </w:tr>
      <w:tr w:rsidR="00A245B6" w:rsidRPr="005B1210" w14:paraId="395F72DC" w14:textId="77777777" w:rsidTr="5B7245DC">
        <w:tc>
          <w:tcPr>
            <w:tcW w:w="2790" w:type="dxa"/>
            <w:shd w:val="clear" w:color="auto" w:fill="ECF9FE"/>
          </w:tcPr>
          <w:p w14:paraId="60C8BA19" w14:textId="567DD2CA" w:rsidR="00A245B6" w:rsidRPr="004D6DDA" w:rsidRDefault="00D672D8" w:rsidP="00B74DE4">
            <w:pPr>
              <w:rPr>
                <w:rFonts w:ascii="Arial" w:eastAsia="Aptos" w:hAnsi="Arial" w:cs="Arial"/>
                <w:b/>
                <w:bCs/>
                <w:color w:val="074F6A" w:themeColor="accent4" w:themeShade="80"/>
                <w:szCs w:val="20"/>
              </w:rPr>
            </w:pPr>
            <w:r w:rsidRPr="00D672D8">
              <w:rPr>
                <w:rFonts w:ascii="Arial" w:eastAsia="Aptos" w:hAnsi="Arial" w:cs="Arial"/>
                <w:b/>
                <w:bCs/>
                <w:color w:val="074F6A" w:themeColor="accent4" w:themeShade="80"/>
                <w:szCs w:val="20"/>
              </w:rPr>
              <w:t>Regions</w:t>
            </w:r>
            <w:r w:rsidR="00A315A0">
              <w:rPr>
                <w:rFonts w:ascii="Arial" w:eastAsia="Aptos" w:hAnsi="Arial" w:cs="Arial"/>
                <w:b/>
                <w:bCs/>
                <w:color w:val="074F6A" w:themeColor="accent4" w:themeShade="80"/>
                <w:szCs w:val="20"/>
              </w:rPr>
              <w:t xml:space="preserve"> </w:t>
            </w:r>
            <w:r w:rsidR="00A315A0" w:rsidRPr="00A315A0">
              <w:rPr>
                <w:rFonts w:ascii="Arial" w:eastAsia="Arial" w:hAnsi="Arial" w:cs="Times New Roman"/>
                <w:b/>
                <w:color w:val="FF0000"/>
                <w:szCs w:val="28"/>
              </w:rPr>
              <w:t>*</w:t>
            </w:r>
          </w:p>
        </w:tc>
        <w:tc>
          <w:tcPr>
            <w:tcW w:w="6930" w:type="dxa"/>
          </w:tcPr>
          <w:p w14:paraId="0497073D" w14:textId="77777777" w:rsidR="002849E7" w:rsidRPr="002849E7" w:rsidRDefault="002849E7" w:rsidP="002849E7">
            <w:pPr>
              <w:rPr>
                <w:rFonts w:ascii="Arial" w:eastAsia="Aptos" w:hAnsi="Arial" w:cs="Arial"/>
                <w:szCs w:val="28"/>
              </w:rPr>
            </w:pPr>
            <w:r w:rsidRPr="002849E7">
              <w:rPr>
                <w:rFonts w:ascii="Segoe UI Symbol" w:eastAsia="Aptos" w:hAnsi="Segoe UI Symbol" w:cs="Segoe UI Symbol"/>
                <w:szCs w:val="28"/>
              </w:rPr>
              <w:t>☐</w:t>
            </w:r>
            <w:r w:rsidRPr="002849E7">
              <w:rPr>
                <w:rFonts w:ascii="Arial" w:eastAsia="Aptos" w:hAnsi="Arial" w:cs="Arial"/>
                <w:szCs w:val="28"/>
              </w:rPr>
              <w:t xml:space="preserve"> Americas and the Caribbean</w:t>
            </w:r>
          </w:p>
          <w:p w14:paraId="30FD5F31" w14:textId="77777777" w:rsidR="002849E7" w:rsidRPr="002849E7" w:rsidRDefault="002849E7" w:rsidP="002849E7">
            <w:pPr>
              <w:rPr>
                <w:rFonts w:ascii="Arial" w:eastAsia="Aptos" w:hAnsi="Arial" w:cs="Arial"/>
                <w:szCs w:val="28"/>
              </w:rPr>
            </w:pPr>
            <w:r w:rsidRPr="002849E7">
              <w:rPr>
                <w:rFonts w:ascii="Segoe UI Symbol" w:eastAsia="Aptos" w:hAnsi="Segoe UI Symbol" w:cs="Segoe UI Symbol"/>
                <w:szCs w:val="28"/>
              </w:rPr>
              <w:t>☐</w:t>
            </w:r>
            <w:r w:rsidRPr="002849E7">
              <w:rPr>
                <w:rFonts w:ascii="Arial" w:eastAsia="Aptos" w:hAnsi="Arial" w:cs="Arial"/>
                <w:szCs w:val="28"/>
              </w:rPr>
              <w:t xml:space="preserve"> Africa</w:t>
            </w:r>
          </w:p>
          <w:p w14:paraId="03399ED7" w14:textId="77777777" w:rsidR="002849E7" w:rsidRPr="002849E7" w:rsidRDefault="002849E7" w:rsidP="002849E7">
            <w:pPr>
              <w:rPr>
                <w:rFonts w:ascii="Arial" w:eastAsia="Aptos" w:hAnsi="Arial" w:cs="Arial"/>
                <w:szCs w:val="28"/>
              </w:rPr>
            </w:pPr>
            <w:r w:rsidRPr="002849E7">
              <w:rPr>
                <w:rFonts w:ascii="Segoe UI Symbol" w:eastAsia="Aptos" w:hAnsi="Segoe UI Symbol" w:cs="Segoe UI Symbol"/>
                <w:szCs w:val="28"/>
              </w:rPr>
              <w:t>☐</w:t>
            </w:r>
            <w:r w:rsidRPr="002849E7">
              <w:rPr>
                <w:rFonts w:ascii="Arial" w:eastAsia="Aptos" w:hAnsi="Arial" w:cs="Arial"/>
                <w:szCs w:val="28"/>
              </w:rPr>
              <w:t xml:space="preserve"> Arab Region </w:t>
            </w:r>
          </w:p>
          <w:p w14:paraId="548F4EE2" w14:textId="77777777" w:rsidR="002849E7" w:rsidRPr="002849E7" w:rsidRDefault="002849E7" w:rsidP="002849E7">
            <w:pPr>
              <w:rPr>
                <w:rFonts w:ascii="Arial" w:eastAsia="Aptos" w:hAnsi="Arial" w:cs="Arial"/>
                <w:szCs w:val="28"/>
              </w:rPr>
            </w:pPr>
            <w:r w:rsidRPr="002849E7">
              <w:rPr>
                <w:rFonts w:ascii="Segoe UI Symbol" w:eastAsia="Aptos" w:hAnsi="Segoe UI Symbol" w:cs="Segoe UI Symbol"/>
                <w:szCs w:val="28"/>
              </w:rPr>
              <w:t>☐</w:t>
            </w:r>
            <w:r w:rsidRPr="002849E7">
              <w:rPr>
                <w:rFonts w:ascii="Arial" w:eastAsia="Aptos" w:hAnsi="Arial" w:cs="Arial"/>
                <w:szCs w:val="28"/>
              </w:rPr>
              <w:t xml:space="preserve"> Asia and the Pacific </w:t>
            </w:r>
          </w:p>
          <w:p w14:paraId="28427FFD" w14:textId="77777777" w:rsidR="00A245B6" w:rsidRDefault="002849E7" w:rsidP="002849E7">
            <w:pPr>
              <w:rPr>
                <w:rFonts w:ascii="Arial" w:eastAsia="Aptos" w:hAnsi="Arial" w:cs="Arial"/>
                <w:szCs w:val="28"/>
              </w:rPr>
            </w:pPr>
            <w:r w:rsidRPr="002849E7">
              <w:rPr>
                <w:rFonts w:ascii="Segoe UI Symbol" w:eastAsia="Aptos" w:hAnsi="Segoe UI Symbol" w:cs="Segoe UI Symbol"/>
                <w:szCs w:val="28"/>
              </w:rPr>
              <w:t>☐</w:t>
            </w:r>
            <w:r w:rsidRPr="002849E7">
              <w:rPr>
                <w:rFonts w:ascii="Arial" w:eastAsia="Aptos" w:hAnsi="Arial" w:cs="Arial"/>
                <w:szCs w:val="28"/>
              </w:rPr>
              <w:t xml:space="preserve"> Europe and Central Asia </w:t>
            </w:r>
          </w:p>
          <w:p w14:paraId="5BD5EFDA" w14:textId="18D21776" w:rsidR="002849E7" w:rsidRPr="005B1210" w:rsidRDefault="002849E7" w:rsidP="002849E7">
            <w:pPr>
              <w:rPr>
                <w:rFonts w:ascii="Arial" w:eastAsia="Aptos" w:hAnsi="Arial" w:cs="Arial"/>
                <w:szCs w:val="28"/>
              </w:rPr>
            </w:pPr>
          </w:p>
        </w:tc>
      </w:tr>
      <w:tr w:rsidR="00A245B6" w:rsidRPr="005B1210" w14:paraId="2ECDA66D" w14:textId="77777777" w:rsidTr="5B7245DC">
        <w:tc>
          <w:tcPr>
            <w:tcW w:w="2790" w:type="dxa"/>
            <w:shd w:val="clear" w:color="auto" w:fill="ECF9FE"/>
          </w:tcPr>
          <w:p w14:paraId="0143C17C" w14:textId="43B4AD7A" w:rsidR="00A245B6" w:rsidRPr="004D6DDA" w:rsidRDefault="14C535C1" w:rsidP="5B7245DC">
            <w:pPr>
              <w:rPr>
                <w:rFonts w:ascii="Aptos" w:eastAsia="Aptos" w:hAnsi="Aptos" w:cs="Times New Roman"/>
                <w:color w:val="074F6A" w:themeColor="accent4" w:themeShade="80"/>
              </w:rPr>
            </w:pPr>
            <w:r w:rsidRPr="5B7245DC">
              <w:rPr>
                <w:rFonts w:ascii="Arial" w:eastAsia="Arial" w:hAnsi="Arial" w:cs="Times New Roman"/>
                <w:b/>
                <w:bCs/>
                <w:color w:val="074F6A" w:themeColor="accent4" w:themeShade="80"/>
              </w:rPr>
              <w:t>Food Systems Action Area</w:t>
            </w:r>
            <w:r w:rsidR="00A315A0">
              <w:rPr>
                <w:rFonts w:ascii="Arial" w:eastAsia="Arial" w:hAnsi="Arial" w:cs="Times New Roman"/>
                <w:b/>
                <w:bCs/>
                <w:color w:val="074F6A" w:themeColor="accent4" w:themeShade="80"/>
              </w:rPr>
              <w:t xml:space="preserve"> </w:t>
            </w:r>
            <w:r w:rsidR="00A315A0" w:rsidRPr="00A315A0">
              <w:rPr>
                <w:rFonts w:ascii="Arial" w:eastAsia="Arial" w:hAnsi="Arial" w:cs="Times New Roman"/>
                <w:b/>
                <w:color w:val="FF0000"/>
                <w:szCs w:val="28"/>
              </w:rPr>
              <w:t>*</w:t>
            </w:r>
          </w:p>
        </w:tc>
        <w:tc>
          <w:tcPr>
            <w:tcW w:w="6930" w:type="dxa"/>
          </w:tcPr>
          <w:p w14:paraId="1B770324" w14:textId="63D54992" w:rsidR="00560142" w:rsidRPr="00560142" w:rsidRDefault="28449BAA" w:rsidP="5B7245DC">
            <w:pPr>
              <w:rPr>
                <w:rFonts w:ascii="Arial" w:eastAsia="Aptos" w:hAnsi="Arial" w:cs="Arial"/>
              </w:rPr>
            </w:pPr>
            <w:r w:rsidRPr="5B7245DC">
              <w:rPr>
                <w:rFonts w:ascii="Arial" w:eastAsia="Aptos" w:hAnsi="Arial" w:cs="Arial"/>
              </w:rPr>
              <w:t>Select or describe the main food systems area(s) addressed by the story</w:t>
            </w:r>
            <w:r w:rsidR="753C6B32" w:rsidRPr="5B7245DC">
              <w:rPr>
                <w:rFonts w:ascii="Arial" w:eastAsia="Aptos" w:hAnsi="Arial" w:cs="Arial"/>
              </w:rPr>
              <w:t>:</w:t>
            </w:r>
          </w:p>
          <w:p w14:paraId="3FC043A3" w14:textId="69B7085A" w:rsidR="00560142" w:rsidRPr="00560142" w:rsidRDefault="00560142" w:rsidP="00560142">
            <w:pPr>
              <w:rPr>
                <w:rFonts w:ascii="Arial" w:eastAsia="Aptos" w:hAnsi="Arial" w:cs="Arial"/>
                <w:szCs w:val="28"/>
              </w:rPr>
            </w:pPr>
            <w:r w:rsidRPr="00560142">
              <w:rPr>
                <w:rFonts w:ascii="Segoe UI Symbol" w:eastAsia="Aptos" w:hAnsi="Segoe UI Symbol" w:cs="Segoe UI Symbol"/>
                <w:szCs w:val="28"/>
              </w:rPr>
              <w:t>☐</w:t>
            </w:r>
            <w:r w:rsidRPr="00560142">
              <w:rPr>
                <w:rFonts w:ascii="Arial" w:eastAsia="Aptos" w:hAnsi="Arial" w:cs="Arial"/>
                <w:szCs w:val="28"/>
              </w:rPr>
              <w:t xml:space="preserve"> </w:t>
            </w:r>
            <w:r w:rsidRPr="000C2F28">
              <w:rPr>
                <w:rFonts w:ascii="Arial" w:eastAsia="Aptos" w:hAnsi="Arial" w:cs="Arial"/>
                <w:b/>
                <w:bCs/>
                <w:szCs w:val="28"/>
              </w:rPr>
              <w:t>Nourish All People:</w:t>
            </w:r>
            <w:r w:rsidRPr="00560142">
              <w:rPr>
                <w:rFonts w:ascii="Arial" w:eastAsia="Aptos" w:hAnsi="Arial" w:cs="Arial"/>
                <w:szCs w:val="28"/>
              </w:rPr>
              <w:t xml:space="preserve"> End hunger, eliminate malnutrition, and ensure safe, healthy diets for everyone.</w:t>
            </w:r>
          </w:p>
          <w:p w14:paraId="4DEF8999" w14:textId="0AB2B9A5" w:rsidR="00560142" w:rsidRPr="00560142" w:rsidRDefault="00560142" w:rsidP="00560142">
            <w:pPr>
              <w:rPr>
                <w:rFonts w:ascii="Arial" w:eastAsia="Aptos" w:hAnsi="Arial" w:cs="Arial"/>
                <w:szCs w:val="28"/>
              </w:rPr>
            </w:pPr>
            <w:r w:rsidRPr="00560142">
              <w:rPr>
                <w:rFonts w:ascii="Segoe UI Symbol" w:eastAsia="Aptos" w:hAnsi="Segoe UI Symbol" w:cs="Segoe UI Symbol"/>
                <w:szCs w:val="28"/>
              </w:rPr>
              <w:t>☐</w:t>
            </w:r>
            <w:r>
              <w:rPr>
                <w:rFonts w:ascii="Segoe UI Symbol" w:eastAsia="Aptos" w:hAnsi="Segoe UI Symbol" w:cs="Segoe UI Symbol"/>
                <w:szCs w:val="28"/>
              </w:rPr>
              <w:t xml:space="preserve"> </w:t>
            </w:r>
            <w:r w:rsidRPr="000C2F28">
              <w:rPr>
                <w:rFonts w:ascii="Arial" w:eastAsia="Aptos" w:hAnsi="Arial" w:cs="Arial"/>
                <w:b/>
                <w:bCs/>
                <w:szCs w:val="28"/>
              </w:rPr>
              <w:t>Boost Nature-Based Solutions of Production:</w:t>
            </w:r>
            <w:r w:rsidRPr="00560142">
              <w:rPr>
                <w:rFonts w:ascii="Arial" w:eastAsia="Aptos" w:hAnsi="Arial" w:cs="Arial"/>
                <w:szCs w:val="28"/>
              </w:rPr>
              <w:t xml:space="preserve"> Adopt regenerative agriculture and sustainable, eco-friendly food production at scale. </w:t>
            </w:r>
          </w:p>
          <w:p w14:paraId="797E9410" w14:textId="735B7693" w:rsidR="00560142" w:rsidRPr="00560142" w:rsidRDefault="00560142" w:rsidP="00560142">
            <w:pPr>
              <w:rPr>
                <w:rFonts w:ascii="Arial" w:eastAsia="Aptos" w:hAnsi="Arial" w:cs="Arial"/>
                <w:szCs w:val="28"/>
              </w:rPr>
            </w:pPr>
            <w:r w:rsidRPr="00560142">
              <w:rPr>
                <w:rFonts w:ascii="Segoe UI Symbol" w:eastAsia="Aptos" w:hAnsi="Segoe UI Symbol" w:cs="Segoe UI Symbol"/>
                <w:szCs w:val="28"/>
              </w:rPr>
              <w:lastRenderedPageBreak/>
              <w:t>☐</w:t>
            </w:r>
            <w:r>
              <w:rPr>
                <w:rFonts w:ascii="Segoe UI Symbol" w:eastAsia="Aptos" w:hAnsi="Segoe UI Symbol" w:cs="Segoe UI Symbol"/>
                <w:szCs w:val="28"/>
              </w:rPr>
              <w:t xml:space="preserve"> </w:t>
            </w:r>
            <w:r w:rsidRPr="000C2F28">
              <w:rPr>
                <w:rFonts w:ascii="Arial" w:eastAsia="Aptos" w:hAnsi="Arial" w:cs="Arial"/>
                <w:b/>
                <w:bCs/>
                <w:szCs w:val="28"/>
              </w:rPr>
              <w:t>Advance Equitable Livelihoods, Decent Work, and Empowered Communities:</w:t>
            </w:r>
            <w:r w:rsidRPr="00560142">
              <w:rPr>
                <w:rFonts w:ascii="Arial" w:eastAsia="Aptos" w:hAnsi="Arial" w:cs="Arial"/>
                <w:szCs w:val="28"/>
              </w:rPr>
              <w:t xml:space="preserve"> Create fair income, protect worker rights, and support marginalized food producers. </w:t>
            </w:r>
          </w:p>
          <w:p w14:paraId="08030FB8" w14:textId="0A9FAA80" w:rsidR="00560142" w:rsidRPr="00560142" w:rsidRDefault="00560142" w:rsidP="00560142">
            <w:pPr>
              <w:rPr>
                <w:rFonts w:ascii="Arial" w:eastAsia="Aptos" w:hAnsi="Arial" w:cs="Arial"/>
                <w:szCs w:val="28"/>
              </w:rPr>
            </w:pPr>
            <w:r w:rsidRPr="00560142">
              <w:rPr>
                <w:rFonts w:ascii="Segoe UI Symbol" w:eastAsia="Aptos" w:hAnsi="Segoe UI Symbol" w:cs="Segoe UI Symbol"/>
                <w:szCs w:val="28"/>
              </w:rPr>
              <w:t>☐</w:t>
            </w:r>
            <w:r>
              <w:rPr>
                <w:rFonts w:ascii="Segoe UI Symbol" w:eastAsia="Aptos" w:hAnsi="Segoe UI Symbol" w:cs="Segoe UI Symbol"/>
                <w:szCs w:val="28"/>
              </w:rPr>
              <w:t xml:space="preserve"> </w:t>
            </w:r>
            <w:r w:rsidRPr="000C2F28">
              <w:rPr>
                <w:rFonts w:ascii="Arial" w:eastAsia="Aptos" w:hAnsi="Arial" w:cs="Arial"/>
                <w:b/>
                <w:bCs/>
                <w:szCs w:val="28"/>
              </w:rPr>
              <w:t>Build Resilience to Vulnerabilities, Shocks, and Stresses:</w:t>
            </w:r>
            <w:r w:rsidRPr="00560142">
              <w:rPr>
                <w:rFonts w:ascii="Arial" w:eastAsia="Aptos" w:hAnsi="Arial" w:cs="Arial"/>
                <w:szCs w:val="28"/>
              </w:rPr>
              <w:t xml:space="preserve"> Strengthen food systems against climate change, economic crises, and conflicts.</w:t>
            </w:r>
          </w:p>
          <w:p w14:paraId="2B0B39B9" w14:textId="77777777" w:rsidR="00A245B6" w:rsidRDefault="00560142" w:rsidP="00560142">
            <w:pPr>
              <w:rPr>
                <w:rFonts w:ascii="Arial" w:eastAsia="Aptos" w:hAnsi="Arial" w:cs="Arial"/>
                <w:szCs w:val="28"/>
              </w:rPr>
            </w:pPr>
            <w:r w:rsidRPr="00560142">
              <w:rPr>
                <w:rFonts w:ascii="Segoe UI Symbol" w:eastAsia="Aptos" w:hAnsi="Segoe UI Symbol" w:cs="Segoe UI Symbol"/>
                <w:szCs w:val="28"/>
              </w:rPr>
              <w:t>☐</w:t>
            </w:r>
            <w:r>
              <w:rPr>
                <w:rFonts w:ascii="Segoe UI Symbol" w:eastAsia="Aptos" w:hAnsi="Segoe UI Symbol" w:cs="Segoe UI Symbol"/>
                <w:szCs w:val="28"/>
              </w:rPr>
              <w:t xml:space="preserve"> </w:t>
            </w:r>
            <w:r w:rsidRPr="000C2F28">
              <w:rPr>
                <w:rFonts w:ascii="Arial" w:eastAsia="Aptos" w:hAnsi="Arial" w:cs="Arial"/>
                <w:b/>
                <w:bCs/>
                <w:szCs w:val="28"/>
              </w:rPr>
              <w:t>Accelerate means of Implementation</w:t>
            </w:r>
            <w:r w:rsidRPr="00560142">
              <w:rPr>
                <w:rFonts w:ascii="Arial" w:eastAsia="Aptos" w:hAnsi="Arial" w:cs="Arial"/>
                <w:szCs w:val="28"/>
              </w:rPr>
              <w:t>: Mobilize enablers like finance, governance, science, data, technology, and human rights to drive the transition.</w:t>
            </w:r>
          </w:p>
          <w:p w14:paraId="1F58DAC6" w14:textId="4B021353" w:rsidR="00560142" w:rsidRPr="005B1210" w:rsidRDefault="00560142" w:rsidP="00560142">
            <w:pPr>
              <w:rPr>
                <w:rFonts w:ascii="Arial" w:eastAsia="Aptos" w:hAnsi="Arial" w:cs="Arial"/>
                <w:szCs w:val="28"/>
              </w:rPr>
            </w:pPr>
          </w:p>
        </w:tc>
      </w:tr>
      <w:tr w:rsidR="00730E2A" w:rsidRPr="005B1210" w14:paraId="3CE6AD64" w14:textId="77777777" w:rsidTr="5B7245DC">
        <w:tc>
          <w:tcPr>
            <w:tcW w:w="2790" w:type="dxa"/>
            <w:shd w:val="clear" w:color="auto" w:fill="ECF9FE"/>
          </w:tcPr>
          <w:p w14:paraId="57C813E2" w14:textId="062DD067" w:rsidR="00730E2A" w:rsidRPr="5B7245DC" w:rsidRDefault="006A4BDD" w:rsidP="5B7245DC">
            <w:pPr>
              <w:rPr>
                <w:rFonts w:ascii="Arial" w:eastAsia="Arial" w:hAnsi="Arial" w:cs="Times New Roman"/>
                <w:b/>
                <w:bCs/>
                <w:color w:val="074F6A" w:themeColor="accent4" w:themeShade="80"/>
              </w:rPr>
            </w:pPr>
            <w:r w:rsidRPr="006A4BDD">
              <w:rPr>
                <w:rFonts w:ascii="Arial" w:eastAsia="Arial" w:hAnsi="Arial" w:cs="Times New Roman"/>
                <w:b/>
                <w:bCs/>
                <w:color w:val="074F6A" w:themeColor="accent4" w:themeShade="80"/>
              </w:rPr>
              <w:lastRenderedPageBreak/>
              <w:t>Alignment with the UNFSS+4 Secretary-General’s Call to Action</w:t>
            </w:r>
            <w:r w:rsidR="00A315A0">
              <w:rPr>
                <w:rFonts w:ascii="Arial" w:eastAsia="Arial" w:hAnsi="Arial" w:cs="Times New Roman"/>
                <w:b/>
                <w:bCs/>
                <w:color w:val="074F6A" w:themeColor="accent4" w:themeShade="80"/>
              </w:rPr>
              <w:t xml:space="preserve"> </w:t>
            </w:r>
            <w:r w:rsidR="00A315A0" w:rsidRPr="00A315A0">
              <w:rPr>
                <w:rFonts w:ascii="Arial" w:eastAsia="Arial" w:hAnsi="Arial" w:cs="Times New Roman"/>
                <w:b/>
                <w:color w:val="FF0000"/>
                <w:szCs w:val="28"/>
              </w:rPr>
              <w:t>*</w:t>
            </w:r>
          </w:p>
        </w:tc>
        <w:tc>
          <w:tcPr>
            <w:tcW w:w="6930" w:type="dxa"/>
          </w:tcPr>
          <w:p w14:paraId="58114B63" w14:textId="77777777" w:rsidR="00043180" w:rsidRPr="00043180" w:rsidRDefault="00043180" w:rsidP="00043180">
            <w:pPr>
              <w:rPr>
                <w:rFonts w:ascii="Arial" w:eastAsia="Aptos" w:hAnsi="Arial" w:cs="Arial"/>
              </w:rPr>
            </w:pPr>
            <w:r w:rsidRPr="00043180">
              <w:rPr>
                <w:rFonts w:ascii="Arial" w:eastAsia="Aptos" w:hAnsi="Arial" w:cs="Arial"/>
              </w:rPr>
              <w:t xml:space="preserve">Please select one or more priority areas: </w:t>
            </w:r>
          </w:p>
          <w:p w14:paraId="2A85F600" w14:textId="77777777" w:rsidR="00043180" w:rsidRPr="00043180" w:rsidRDefault="00043180" w:rsidP="00043180">
            <w:pPr>
              <w:rPr>
                <w:rFonts w:ascii="Arial" w:eastAsia="Aptos" w:hAnsi="Arial" w:cs="Arial"/>
              </w:rPr>
            </w:pPr>
            <w:r w:rsidRPr="00043180">
              <w:rPr>
                <w:rFonts w:ascii="Segoe UI Symbol" w:eastAsia="Aptos" w:hAnsi="Segoe UI Symbol" w:cs="Segoe UI Symbol"/>
              </w:rPr>
              <w:t>☐</w:t>
            </w:r>
            <w:r w:rsidRPr="00043180">
              <w:rPr>
                <w:rFonts w:ascii="Arial" w:eastAsia="Aptos" w:hAnsi="Arial" w:cs="Arial"/>
              </w:rPr>
              <w:t xml:space="preserve"> Urgent Delivery in Complex Settings   </w:t>
            </w:r>
          </w:p>
          <w:p w14:paraId="703B1A17" w14:textId="77777777" w:rsidR="00043180" w:rsidRPr="00043180" w:rsidRDefault="00043180" w:rsidP="00043180">
            <w:pPr>
              <w:rPr>
                <w:rFonts w:ascii="Arial" w:eastAsia="Aptos" w:hAnsi="Arial" w:cs="Arial"/>
              </w:rPr>
            </w:pPr>
            <w:r w:rsidRPr="00043180">
              <w:rPr>
                <w:rFonts w:ascii="Segoe UI Symbol" w:eastAsia="Aptos" w:hAnsi="Segoe UI Symbol" w:cs="Segoe UI Symbol"/>
              </w:rPr>
              <w:t>☐</w:t>
            </w:r>
            <w:r w:rsidRPr="00043180">
              <w:rPr>
                <w:rFonts w:ascii="Arial" w:eastAsia="Aptos" w:hAnsi="Arial" w:cs="Arial"/>
              </w:rPr>
              <w:t xml:space="preserve"> Dialogue, Policy and Coordination   </w:t>
            </w:r>
          </w:p>
          <w:p w14:paraId="2664D81F" w14:textId="77777777" w:rsidR="00043180" w:rsidRPr="00043180" w:rsidRDefault="00043180" w:rsidP="00043180">
            <w:pPr>
              <w:rPr>
                <w:rFonts w:ascii="Arial" w:eastAsia="Aptos" w:hAnsi="Arial" w:cs="Arial"/>
              </w:rPr>
            </w:pPr>
            <w:r w:rsidRPr="00043180">
              <w:rPr>
                <w:rFonts w:ascii="Segoe UI Symbol" w:eastAsia="Aptos" w:hAnsi="Segoe UI Symbol" w:cs="Segoe UI Symbol"/>
              </w:rPr>
              <w:t>☐</w:t>
            </w:r>
            <w:r w:rsidRPr="00043180">
              <w:rPr>
                <w:rFonts w:ascii="Arial" w:eastAsia="Aptos" w:hAnsi="Arial" w:cs="Arial"/>
              </w:rPr>
              <w:t xml:space="preserve"> Finance and Investment   </w:t>
            </w:r>
          </w:p>
          <w:p w14:paraId="05C3E92B" w14:textId="77777777" w:rsidR="00043180" w:rsidRPr="00043180" w:rsidRDefault="00043180" w:rsidP="00043180">
            <w:pPr>
              <w:rPr>
                <w:rFonts w:ascii="Arial" w:eastAsia="Aptos" w:hAnsi="Arial" w:cs="Arial"/>
              </w:rPr>
            </w:pPr>
            <w:r w:rsidRPr="00043180">
              <w:rPr>
                <w:rFonts w:ascii="Segoe UI Symbol" w:eastAsia="Aptos" w:hAnsi="Segoe UI Symbol" w:cs="Segoe UI Symbol"/>
              </w:rPr>
              <w:t>☐</w:t>
            </w:r>
            <w:r w:rsidRPr="00043180">
              <w:rPr>
                <w:rFonts w:ascii="Arial" w:eastAsia="Aptos" w:hAnsi="Arial" w:cs="Arial"/>
              </w:rPr>
              <w:t xml:space="preserve"> Integration   </w:t>
            </w:r>
          </w:p>
          <w:p w14:paraId="47D4CA2C" w14:textId="77777777" w:rsidR="00043180" w:rsidRPr="00043180" w:rsidRDefault="00043180" w:rsidP="00043180">
            <w:pPr>
              <w:rPr>
                <w:rFonts w:ascii="Arial" w:eastAsia="Aptos" w:hAnsi="Arial" w:cs="Arial"/>
              </w:rPr>
            </w:pPr>
            <w:r w:rsidRPr="00043180">
              <w:rPr>
                <w:rFonts w:ascii="Segoe UI Symbol" w:eastAsia="Aptos" w:hAnsi="Segoe UI Symbol" w:cs="Segoe UI Symbol"/>
              </w:rPr>
              <w:t>☐</w:t>
            </w:r>
            <w:r w:rsidRPr="00043180">
              <w:rPr>
                <w:rFonts w:ascii="Arial" w:eastAsia="Aptos" w:hAnsi="Arial" w:cs="Arial"/>
              </w:rPr>
              <w:t xml:space="preserve"> Science, Artificial Intelligence and New Technologies   </w:t>
            </w:r>
          </w:p>
          <w:p w14:paraId="25041FAB" w14:textId="77777777" w:rsidR="00730E2A" w:rsidRDefault="00043180" w:rsidP="00043180">
            <w:pPr>
              <w:rPr>
                <w:rFonts w:ascii="Arial" w:eastAsia="Aptos" w:hAnsi="Arial" w:cs="Arial"/>
              </w:rPr>
            </w:pPr>
            <w:r w:rsidRPr="00043180">
              <w:rPr>
                <w:rFonts w:ascii="Segoe UI Symbol" w:eastAsia="Aptos" w:hAnsi="Segoe UI Symbol" w:cs="Segoe UI Symbol"/>
              </w:rPr>
              <w:t>☐</w:t>
            </w:r>
            <w:r w:rsidRPr="00043180">
              <w:rPr>
                <w:rFonts w:ascii="Arial" w:eastAsia="Aptos" w:hAnsi="Arial" w:cs="Arial"/>
              </w:rPr>
              <w:t xml:space="preserve"> Intergenerational Collaboration</w:t>
            </w:r>
          </w:p>
          <w:p w14:paraId="31AFB605" w14:textId="495CD2A0" w:rsidR="00043180" w:rsidRPr="5B7245DC" w:rsidRDefault="00043180" w:rsidP="00043180">
            <w:pPr>
              <w:rPr>
                <w:rFonts w:ascii="Arial" w:eastAsia="Aptos" w:hAnsi="Arial" w:cs="Arial"/>
              </w:rPr>
            </w:pPr>
          </w:p>
        </w:tc>
      </w:tr>
      <w:tr w:rsidR="005D0191" w:rsidRPr="005B1210" w14:paraId="05F93B17" w14:textId="77777777" w:rsidTr="5B7245DC">
        <w:tc>
          <w:tcPr>
            <w:tcW w:w="2790" w:type="dxa"/>
            <w:shd w:val="clear" w:color="auto" w:fill="ECF9FE"/>
          </w:tcPr>
          <w:p w14:paraId="1500422A" w14:textId="7E3DE9E3" w:rsidR="005D0191" w:rsidRDefault="00414490" w:rsidP="5B7245DC">
            <w:pPr>
              <w:rPr>
                <w:rFonts w:ascii="Arial" w:eastAsia="Arial" w:hAnsi="Arial" w:cs="Times New Roman"/>
                <w:b/>
                <w:bCs/>
                <w:color w:val="074F6A" w:themeColor="accent4" w:themeShade="80"/>
              </w:rPr>
            </w:pPr>
            <w:r w:rsidRPr="00414490">
              <w:rPr>
                <w:rFonts w:ascii="Arial" w:eastAsia="Arial" w:hAnsi="Arial" w:cs="Times New Roman"/>
                <w:b/>
                <w:bCs/>
                <w:color w:val="074F6A" w:themeColor="accent4" w:themeShade="80"/>
              </w:rPr>
              <w:t>Does a National Food Systems Pathway or equivalent national food systems policy/strategy exist in the country?</w:t>
            </w:r>
            <w:r w:rsidR="00A315A0">
              <w:rPr>
                <w:rFonts w:ascii="Arial" w:eastAsia="Arial" w:hAnsi="Arial" w:cs="Times New Roman"/>
                <w:b/>
                <w:bCs/>
                <w:color w:val="074F6A" w:themeColor="accent4" w:themeShade="80"/>
              </w:rPr>
              <w:t xml:space="preserve"> </w:t>
            </w:r>
            <w:r w:rsidR="00A315A0" w:rsidRPr="00A315A0">
              <w:rPr>
                <w:rFonts w:ascii="Arial" w:eastAsia="Arial" w:hAnsi="Arial" w:cs="Times New Roman"/>
                <w:b/>
                <w:color w:val="FF0000"/>
                <w:szCs w:val="28"/>
              </w:rPr>
              <w:t>*</w:t>
            </w:r>
          </w:p>
          <w:p w14:paraId="3FEB3002" w14:textId="5567283F" w:rsidR="00AC16E7" w:rsidRPr="006A4BDD" w:rsidRDefault="00AC16E7" w:rsidP="5B7245DC">
            <w:pPr>
              <w:rPr>
                <w:rFonts w:ascii="Arial" w:eastAsia="Arial" w:hAnsi="Arial" w:cs="Times New Roman"/>
                <w:b/>
                <w:bCs/>
                <w:color w:val="074F6A" w:themeColor="accent4" w:themeShade="80"/>
              </w:rPr>
            </w:pPr>
          </w:p>
        </w:tc>
        <w:tc>
          <w:tcPr>
            <w:tcW w:w="6930" w:type="dxa"/>
          </w:tcPr>
          <w:p w14:paraId="2BBAE37A" w14:textId="77777777" w:rsidR="00AC16E7" w:rsidRPr="00AC16E7" w:rsidRDefault="00AC16E7" w:rsidP="00AC16E7">
            <w:pPr>
              <w:rPr>
                <w:rFonts w:ascii="Arial" w:eastAsia="Aptos" w:hAnsi="Arial" w:cs="Arial"/>
              </w:rPr>
            </w:pPr>
            <w:r w:rsidRPr="00AC16E7">
              <w:rPr>
                <w:rFonts w:ascii="Segoe UI Symbol" w:eastAsia="Aptos" w:hAnsi="Segoe UI Symbol" w:cs="Segoe UI Symbol"/>
              </w:rPr>
              <w:t>☐</w:t>
            </w:r>
            <w:r w:rsidRPr="00AC16E7">
              <w:rPr>
                <w:rFonts w:ascii="Arial" w:eastAsia="Aptos" w:hAnsi="Arial" w:cs="Arial"/>
              </w:rPr>
              <w:t xml:space="preserve"> Yes</w:t>
            </w:r>
          </w:p>
          <w:p w14:paraId="3BB57D49" w14:textId="77777777" w:rsidR="00AC16E7" w:rsidRPr="00AC16E7" w:rsidRDefault="00AC16E7" w:rsidP="00AC16E7">
            <w:pPr>
              <w:rPr>
                <w:rFonts w:ascii="Arial" w:eastAsia="Aptos" w:hAnsi="Arial" w:cs="Arial"/>
              </w:rPr>
            </w:pPr>
            <w:r w:rsidRPr="00AC16E7">
              <w:rPr>
                <w:rFonts w:ascii="Segoe UI Symbol" w:eastAsia="Aptos" w:hAnsi="Segoe UI Symbol" w:cs="Segoe UI Symbol"/>
              </w:rPr>
              <w:t>☐</w:t>
            </w:r>
            <w:r w:rsidRPr="00AC16E7">
              <w:rPr>
                <w:rFonts w:ascii="Arial" w:eastAsia="Aptos" w:hAnsi="Arial" w:cs="Arial"/>
              </w:rPr>
              <w:t xml:space="preserve"> No</w:t>
            </w:r>
          </w:p>
          <w:p w14:paraId="3C9D9F68" w14:textId="3C943BAD" w:rsidR="005D0191" w:rsidRPr="00043180" w:rsidRDefault="00AC16E7" w:rsidP="00AC16E7">
            <w:pPr>
              <w:rPr>
                <w:rFonts w:ascii="Arial" w:eastAsia="Aptos" w:hAnsi="Arial" w:cs="Arial"/>
              </w:rPr>
            </w:pPr>
            <w:r w:rsidRPr="00AC16E7">
              <w:rPr>
                <w:rFonts w:ascii="Segoe UI Symbol" w:eastAsia="Aptos" w:hAnsi="Segoe UI Symbol" w:cs="Segoe UI Symbol"/>
              </w:rPr>
              <w:t>☐</w:t>
            </w:r>
            <w:r w:rsidRPr="00AC16E7">
              <w:rPr>
                <w:rFonts w:ascii="Arial" w:eastAsia="Aptos" w:hAnsi="Arial" w:cs="Arial"/>
              </w:rPr>
              <w:t xml:space="preserve"> Not applicable</w:t>
            </w:r>
          </w:p>
        </w:tc>
      </w:tr>
      <w:tr w:rsidR="00AC16E7" w:rsidRPr="005B1210" w14:paraId="7F425576" w14:textId="77777777" w:rsidTr="5B7245DC">
        <w:tc>
          <w:tcPr>
            <w:tcW w:w="2790" w:type="dxa"/>
            <w:shd w:val="clear" w:color="auto" w:fill="ECF9FE"/>
          </w:tcPr>
          <w:p w14:paraId="10DDAADC" w14:textId="56695AE9" w:rsidR="00AC16E7" w:rsidRPr="00414490" w:rsidRDefault="004D77C6" w:rsidP="5B7245DC">
            <w:pPr>
              <w:rPr>
                <w:rFonts w:ascii="Arial" w:eastAsia="Arial" w:hAnsi="Arial" w:cs="Times New Roman"/>
                <w:b/>
                <w:bCs/>
                <w:color w:val="074F6A" w:themeColor="accent4" w:themeShade="80"/>
              </w:rPr>
            </w:pPr>
            <w:r w:rsidRPr="004D77C6">
              <w:rPr>
                <w:rFonts w:ascii="Arial" w:eastAsia="Arial" w:hAnsi="Arial" w:cs="Times New Roman"/>
                <w:b/>
                <w:bCs/>
                <w:color w:val="074F6A" w:themeColor="accent4" w:themeShade="80"/>
              </w:rPr>
              <w:t>Alignment with national or regional priorities</w:t>
            </w:r>
            <w:r w:rsidR="00A315A0">
              <w:rPr>
                <w:rFonts w:ascii="Arial" w:eastAsia="Arial" w:hAnsi="Arial" w:cs="Times New Roman"/>
                <w:b/>
                <w:bCs/>
                <w:color w:val="074F6A" w:themeColor="accent4" w:themeShade="80"/>
              </w:rPr>
              <w:t xml:space="preserve"> </w:t>
            </w:r>
          </w:p>
        </w:tc>
        <w:tc>
          <w:tcPr>
            <w:tcW w:w="6930" w:type="dxa"/>
          </w:tcPr>
          <w:p w14:paraId="551A94AA" w14:textId="1DA002D1" w:rsidR="00AC16E7" w:rsidRPr="006C2FBD" w:rsidRDefault="00A8263A" w:rsidP="00AC16E7">
            <w:pPr>
              <w:rPr>
                <w:rFonts w:ascii="Arial" w:eastAsia="Aptos" w:hAnsi="Arial" w:cs="Arial"/>
              </w:rPr>
            </w:pPr>
            <w:r w:rsidRPr="006C2FBD">
              <w:rPr>
                <w:rFonts w:ascii="Arial" w:eastAsia="Aptos" w:hAnsi="Arial" w:cs="Arial"/>
              </w:rPr>
              <w:t xml:space="preserve">Is the </w:t>
            </w:r>
            <w:r>
              <w:rPr>
                <w:rFonts w:ascii="Arial" w:eastAsia="Aptos" w:hAnsi="Arial" w:cs="Arial"/>
              </w:rPr>
              <w:t>story</w:t>
            </w:r>
            <w:r w:rsidRPr="006C2FBD">
              <w:rPr>
                <w:rFonts w:ascii="Arial" w:eastAsia="Aptos" w:hAnsi="Arial" w:cs="Arial"/>
              </w:rPr>
              <w:t xml:space="preserve"> connected with a National Food Systems Transformation Pathway or another relevant national, subnational or regional policy, strategy or plan? If yes, please identify the relevant priority and explain how the practice contributes to its implementation.</w:t>
            </w:r>
          </w:p>
          <w:p w14:paraId="22F07EEF" w14:textId="53A9DCFD" w:rsidR="00A8263A" w:rsidRPr="00AC16E7" w:rsidRDefault="00A8263A" w:rsidP="00AC16E7">
            <w:pPr>
              <w:rPr>
                <w:rFonts w:ascii="Segoe UI Symbol" w:eastAsia="Aptos" w:hAnsi="Segoe UI Symbol" w:cs="Segoe UI Symbol"/>
              </w:rPr>
            </w:pPr>
          </w:p>
        </w:tc>
      </w:tr>
    </w:tbl>
    <w:p w14:paraId="7DAC6FDA" w14:textId="045BA765" w:rsidR="004C68D2" w:rsidRDefault="004C68D2" w:rsidP="00B92B42">
      <w:pPr>
        <w:pStyle w:val="Heading4"/>
        <w:rPr>
          <w:sz w:val="32"/>
          <w:szCs w:val="32"/>
        </w:rPr>
      </w:pPr>
      <w:r>
        <w:rPr>
          <w:sz w:val="32"/>
          <w:szCs w:val="32"/>
        </w:rPr>
        <w:t>Story Description</w:t>
      </w:r>
    </w:p>
    <w:tbl>
      <w:tblPr>
        <w:tblStyle w:val="TableGrid"/>
        <w:tblW w:w="9720" w:type="dxa"/>
        <w:tblInd w:w="-5" w:type="dxa"/>
        <w:tblLook w:val="04A0" w:firstRow="1" w:lastRow="0" w:firstColumn="1" w:lastColumn="0" w:noHBand="0" w:noVBand="1"/>
      </w:tblPr>
      <w:tblGrid>
        <w:gridCol w:w="2790"/>
        <w:gridCol w:w="6930"/>
      </w:tblGrid>
      <w:tr w:rsidR="006F7378" w:rsidRPr="005B1210" w14:paraId="353BFEAC" w14:textId="77777777" w:rsidTr="00633315">
        <w:tc>
          <w:tcPr>
            <w:tcW w:w="2790" w:type="dxa"/>
            <w:shd w:val="clear" w:color="auto" w:fill="ECF9FE"/>
          </w:tcPr>
          <w:p w14:paraId="629E7ADA" w14:textId="6157C1DB" w:rsidR="006F7378" w:rsidRDefault="006F7378" w:rsidP="00633315">
            <w:pPr>
              <w:rPr>
                <w:rFonts w:ascii="Arial" w:eastAsia="Arial" w:hAnsi="Arial" w:cs="Times New Roman"/>
                <w:b/>
                <w:color w:val="FF0000"/>
                <w:szCs w:val="28"/>
              </w:rPr>
            </w:pPr>
            <w:r>
              <w:rPr>
                <w:rFonts w:ascii="Arial" w:eastAsia="Arial" w:hAnsi="Arial" w:cs="Times New Roman"/>
                <w:b/>
                <w:color w:val="074F6A" w:themeColor="accent4" w:themeShade="80"/>
                <w:szCs w:val="28"/>
              </w:rPr>
              <w:t>Overview</w:t>
            </w:r>
            <w:r w:rsidR="00A315A0">
              <w:rPr>
                <w:rFonts w:ascii="Arial" w:eastAsia="Arial" w:hAnsi="Arial" w:cs="Times New Roman"/>
                <w:b/>
                <w:color w:val="074F6A" w:themeColor="accent4" w:themeShade="80"/>
                <w:szCs w:val="28"/>
              </w:rPr>
              <w:t xml:space="preserve"> </w:t>
            </w:r>
            <w:r w:rsidR="00A315A0" w:rsidRPr="00A315A0">
              <w:rPr>
                <w:rFonts w:ascii="Arial" w:eastAsia="Arial" w:hAnsi="Arial" w:cs="Times New Roman"/>
                <w:b/>
                <w:color w:val="FF0000"/>
                <w:szCs w:val="28"/>
              </w:rPr>
              <w:t>*</w:t>
            </w:r>
          </w:p>
          <w:p w14:paraId="74DBF8E6" w14:textId="77777777" w:rsidR="006F7378" w:rsidRPr="004D6DDA" w:rsidRDefault="006F7378" w:rsidP="00633315">
            <w:pPr>
              <w:rPr>
                <w:rFonts w:ascii="Arial" w:eastAsia="Arial" w:hAnsi="Arial" w:cs="Times New Roman"/>
                <w:b/>
                <w:color w:val="074F6A" w:themeColor="accent4" w:themeShade="80"/>
                <w:szCs w:val="28"/>
              </w:rPr>
            </w:pPr>
          </w:p>
        </w:tc>
        <w:tc>
          <w:tcPr>
            <w:tcW w:w="6930" w:type="dxa"/>
          </w:tcPr>
          <w:p w14:paraId="2C574FA0" w14:textId="228FB2E2" w:rsidR="006F7378" w:rsidRDefault="004A6220" w:rsidP="00633315">
            <w:pPr>
              <w:rPr>
                <w:rFonts w:ascii="Arial" w:eastAsia="Aptos" w:hAnsi="Arial" w:cs="Arial"/>
                <w:szCs w:val="28"/>
              </w:rPr>
            </w:pPr>
            <w:r w:rsidRPr="004A6220">
              <w:rPr>
                <w:rFonts w:ascii="Arial" w:eastAsia="Aptos" w:hAnsi="Arial" w:cs="Arial"/>
                <w:szCs w:val="28"/>
              </w:rPr>
              <w:t xml:space="preserve">Provide a concise overview of the </w:t>
            </w:r>
            <w:r>
              <w:rPr>
                <w:rFonts w:ascii="Arial" w:eastAsia="Aptos" w:hAnsi="Arial" w:cs="Arial"/>
                <w:szCs w:val="28"/>
              </w:rPr>
              <w:t>story</w:t>
            </w:r>
            <w:r w:rsidRPr="004A6220">
              <w:rPr>
                <w:rFonts w:ascii="Arial" w:eastAsia="Aptos" w:hAnsi="Arial" w:cs="Arial"/>
                <w:szCs w:val="28"/>
              </w:rPr>
              <w:t>, including its objective, main components, and distinguishing characteristics. (100 words)</w:t>
            </w:r>
          </w:p>
          <w:p w14:paraId="35E88B7D" w14:textId="6D57854E" w:rsidR="004A6220" w:rsidRPr="005B1210" w:rsidRDefault="004A6220" w:rsidP="00633315">
            <w:pPr>
              <w:rPr>
                <w:rFonts w:ascii="Aptos" w:eastAsia="Aptos" w:hAnsi="Aptos" w:cs="Times New Roman"/>
                <w:szCs w:val="28"/>
              </w:rPr>
            </w:pPr>
          </w:p>
        </w:tc>
      </w:tr>
      <w:tr w:rsidR="006F7378" w:rsidRPr="005B1210" w14:paraId="75944CAD" w14:textId="77777777" w:rsidTr="00633315">
        <w:tc>
          <w:tcPr>
            <w:tcW w:w="2790" w:type="dxa"/>
            <w:shd w:val="clear" w:color="auto" w:fill="ECF9FE"/>
          </w:tcPr>
          <w:p w14:paraId="59A5D22B" w14:textId="0626E560" w:rsidR="006F7378" w:rsidRPr="004D6DDA" w:rsidRDefault="00C31E52" w:rsidP="00633315">
            <w:pPr>
              <w:rPr>
                <w:rFonts w:ascii="Aptos" w:eastAsia="Aptos" w:hAnsi="Aptos" w:cs="Times New Roman"/>
                <w:color w:val="074F6A" w:themeColor="accent4" w:themeShade="80"/>
                <w:szCs w:val="28"/>
              </w:rPr>
            </w:pPr>
            <w:r>
              <w:rPr>
                <w:rFonts w:ascii="Arial" w:eastAsia="Arial" w:hAnsi="Arial" w:cs="Times New Roman"/>
                <w:b/>
                <w:color w:val="074F6A" w:themeColor="accent4" w:themeShade="80"/>
                <w:szCs w:val="28"/>
              </w:rPr>
              <w:t xml:space="preserve">Context and challenge </w:t>
            </w:r>
            <w:r w:rsidR="00A315A0" w:rsidRPr="00A315A0">
              <w:rPr>
                <w:rFonts w:ascii="Arial" w:eastAsia="Arial" w:hAnsi="Arial" w:cs="Times New Roman"/>
                <w:b/>
                <w:color w:val="FF0000"/>
                <w:szCs w:val="28"/>
              </w:rPr>
              <w:t>*</w:t>
            </w:r>
          </w:p>
        </w:tc>
        <w:tc>
          <w:tcPr>
            <w:tcW w:w="6930" w:type="dxa"/>
          </w:tcPr>
          <w:p w14:paraId="31A0EEAD" w14:textId="77777777" w:rsidR="006F7378" w:rsidRDefault="00A71CF0" w:rsidP="00633315">
            <w:pPr>
              <w:rPr>
                <w:rFonts w:ascii="Arial" w:eastAsia="Aptos" w:hAnsi="Arial" w:cs="Arial"/>
                <w:szCs w:val="28"/>
              </w:rPr>
            </w:pPr>
            <w:r w:rsidRPr="00A71CF0">
              <w:rPr>
                <w:rFonts w:ascii="Arial" w:eastAsia="Aptos" w:hAnsi="Arial" w:cs="Arial"/>
                <w:szCs w:val="28"/>
              </w:rPr>
              <w:t>What was the initial situation or challenge being addressed? Please describe the food systems issue, vulnerability, gap or opportunity that motivated the action. (150 words)</w:t>
            </w:r>
          </w:p>
          <w:p w14:paraId="5DC11E0B" w14:textId="77777777" w:rsidR="00786459" w:rsidRDefault="00786459" w:rsidP="00633315">
            <w:pPr>
              <w:rPr>
                <w:rFonts w:ascii="Arial" w:eastAsia="Aptos" w:hAnsi="Arial" w:cs="Arial"/>
                <w:szCs w:val="28"/>
              </w:rPr>
            </w:pPr>
          </w:p>
          <w:p w14:paraId="4B116674" w14:textId="1B987E0F" w:rsidR="00446C4F" w:rsidRPr="005B1210" w:rsidRDefault="00446C4F" w:rsidP="00633315">
            <w:pPr>
              <w:rPr>
                <w:rFonts w:ascii="Arial" w:eastAsia="Aptos" w:hAnsi="Arial" w:cs="Arial"/>
                <w:szCs w:val="28"/>
              </w:rPr>
            </w:pPr>
          </w:p>
        </w:tc>
      </w:tr>
      <w:tr w:rsidR="006F7378" w:rsidRPr="005B1210" w14:paraId="5833CEAE" w14:textId="77777777" w:rsidTr="00633315">
        <w:tc>
          <w:tcPr>
            <w:tcW w:w="2790" w:type="dxa"/>
            <w:shd w:val="clear" w:color="auto" w:fill="ECF9FE"/>
          </w:tcPr>
          <w:p w14:paraId="554E6F33" w14:textId="647E9587" w:rsidR="006F7378" w:rsidRDefault="00BD70B5" w:rsidP="00633315">
            <w:pPr>
              <w:rPr>
                <w:rFonts w:ascii="Arial" w:eastAsia="Arial" w:hAnsi="Arial" w:cs="Times New Roman"/>
                <w:b/>
                <w:color w:val="074F6A" w:themeColor="accent4" w:themeShade="80"/>
                <w:szCs w:val="28"/>
              </w:rPr>
            </w:pPr>
            <w:r>
              <w:rPr>
                <w:rFonts w:ascii="Arial" w:eastAsia="Arial" w:hAnsi="Arial" w:cs="Times New Roman"/>
                <w:b/>
                <w:color w:val="074F6A" w:themeColor="accent4" w:themeShade="80"/>
                <w:szCs w:val="28"/>
              </w:rPr>
              <w:t>Timeframe</w:t>
            </w:r>
            <w:r w:rsidR="00FE2B22">
              <w:rPr>
                <w:rFonts w:ascii="Arial" w:eastAsia="Arial" w:hAnsi="Arial" w:cs="Times New Roman"/>
                <w:b/>
                <w:color w:val="074F6A" w:themeColor="accent4" w:themeShade="80"/>
                <w:szCs w:val="28"/>
              </w:rPr>
              <w:t xml:space="preserve"> </w:t>
            </w:r>
            <w:r w:rsidR="00FE2B22" w:rsidRPr="00A315A0">
              <w:rPr>
                <w:rFonts w:ascii="Arial" w:eastAsia="Arial" w:hAnsi="Arial" w:cs="Times New Roman"/>
                <w:b/>
                <w:color w:val="FF0000"/>
                <w:szCs w:val="28"/>
              </w:rPr>
              <w:t>*</w:t>
            </w:r>
          </w:p>
          <w:p w14:paraId="3D0CD62A" w14:textId="77777777" w:rsidR="006F7378" w:rsidRPr="004D6DDA" w:rsidRDefault="006F7378" w:rsidP="00633315">
            <w:pPr>
              <w:rPr>
                <w:rFonts w:ascii="Arial" w:eastAsia="Arial" w:hAnsi="Arial" w:cs="Times New Roman"/>
                <w:b/>
                <w:color w:val="074F6A" w:themeColor="accent4" w:themeShade="80"/>
                <w:szCs w:val="28"/>
              </w:rPr>
            </w:pPr>
          </w:p>
        </w:tc>
        <w:tc>
          <w:tcPr>
            <w:tcW w:w="6930" w:type="dxa"/>
          </w:tcPr>
          <w:p w14:paraId="3ABFA274" w14:textId="77777777" w:rsidR="00BD70B5" w:rsidRPr="00BD70B5" w:rsidRDefault="00BD70B5" w:rsidP="00BD70B5">
            <w:pPr>
              <w:rPr>
                <w:rFonts w:ascii="Arial" w:eastAsia="Aptos" w:hAnsi="Arial" w:cs="Arial"/>
                <w:szCs w:val="28"/>
              </w:rPr>
            </w:pPr>
            <w:r w:rsidRPr="00BD70B5">
              <w:rPr>
                <w:rFonts w:ascii="Arial" w:eastAsia="Aptos" w:hAnsi="Arial" w:cs="Arial"/>
                <w:szCs w:val="28"/>
              </w:rPr>
              <w:t>Start year:</w:t>
            </w:r>
          </w:p>
          <w:p w14:paraId="64C80352" w14:textId="77777777" w:rsidR="00BD70B5" w:rsidRPr="00BD70B5" w:rsidRDefault="00BD70B5" w:rsidP="00BD70B5">
            <w:pPr>
              <w:rPr>
                <w:rFonts w:ascii="Arial" w:eastAsia="Aptos" w:hAnsi="Arial" w:cs="Arial"/>
                <w:szCs w:val="28"/>
              </w:rPr>
            </w:pPr>
            <w:r w:rsidRPr="00BD70B5">
              <w:rPr>
                <w:rFonts w:ascii="Arial" w:eastAsia="Aptos" w:hAnsi="Arial" w:cs="Arial"/>
                <w:szCs w:val="28"/>
              </w:rPr>
              <w:t>End year (if completed):</w:t>
            </w:r>
          </w:p>
          <w:p w14:paraId="5C854847" w14:textId="44E627D8" w:rsidR="006F7378" w:rsidRDefault="00BD70B5" w:rsidP="00BD70B5">
            <w:pPr>
              <w:rPr>
                <w:rFonts w:ascii="Arial" w:eastAsia="Aptos" w:hAnsi="Arial" w:cs="Arial"/>
                <w:szCs w:val="28"/>
              </w:rPr>
            </w:pPr>
            <w:r w:rsidRPr="00BD70B5">
              <w:rPr>
                <w:rFonts w:ascii="Arial" w:eastAsia="Aptos" w:hAnsi="Arial" w:cs="Arial"/>
                <w:szCs w:val="28"/>
              </w:rPr>
              <w:t xml:space="preserve">Please indicate whether the </w:t>
            </w:r>
            <w:r w:rsidR="00786459">
              <w:rPr>
                <w:rFonts w:ascii="Arial" w:eastAsia="Aptos" w:hAnsi="Arial" w:cs="Arial"/>
                <w:szCs w:val="28"/>
              </w:rPr>
              <w:t xml:space="preserve">story </w:t>
            </w:r>
            <w:r w:rsidRPr="00BD70B5">
              <w:rPr>
                <w:rFonts w:ascii="Arial" w:eastAsia="Aptos" w:hAnsi="Arial" w:cs="Arial"/>
                <w:szCs w:val="28"/>
              </w:rPr>
              <w:t>was piloted, repeated, scaled up or is still ongoing.</w:t>
            </w:r>
          </w:p>
          <w:p w14:paraId="3080CC8B" w14:textId="6834500E" w:rsidR="00BD70B5" w:rsidRPr="005B1210" w:rsidRDefault="00BD70B5" w:rsidP="00BD70B5">
            <w:pPr>
              <w:rPr>
                <w:rFonts w:ascii="Arial" w:eastAsia="Aptos" w:hAnsi="Arial" w:cs="Arial"/>
                <w:szCs w:val="28"/>
              </w:rPr>
            </w:pPr>
          </w:p>
        </w:tc>
      </w:tr>
      <w:tr w:rsidR="006F7378" w:rsidRPr="005B1210" w14:paraId="7F35E475" w14:textId="77777777" w:rsidTr="00633315">
        <w:tc>
          <w:tcPr>
            <w:tcW w:w="2790" w:type="dxa"/>
            <w:shd w:val="clear" w:color="auto" w:fill="ECF9FE"/>
          </w:tcPr>
          <w:p w14:paraId="568CCF69" w14:textId="673B3A60" w:rsidR="006F7378" w:rsidRPr="004D6DDA" w:rsidRDefault="00205F34" w:rsidP="00633315">
            <w:pPr>
              <w:rPr>
                <w:rFonts w:ascii="Arial" w:eastAsia="Aptos" w:hAnsi="Arial" w:cs="Arial"/>
                <w:b/>
                <w:bCs/>
                <w:color w:val="074F6A" w:themeColor="accent4" w:themeShade="80"/>
                <w:szCs w:val="20"/>
              </w:rPr>
            </w:pPr>
            <w:r w:rsidRPr="00205F34">
              <w:rPr>
                <w:rFonts w:ascii="Arial" w:eastAsia="Aptos" w:hAnsi="Arial" w:cs="Arial"/>
                <w:b/>
                <w:bCs/>
                <w:color w:val="074F6A" w:themeColor="accent4" w:themeShade="80"/>
                <w:szCs w:val="20"/>
              </w:rPr>
              <w:t xml:space="preserve">Target group, stakeholders and partners </w:t>
            </w:r>
            <w:r w:rsidR="00FE2B22" w:rsidRPr="00A315A0">
              <w:rPr>
                <w:rFonts w:ascii="Arial" w:eastAsia="Arial" w:hAnsi="Arial" w:cs="Times New Roman"/>
                <w:b/>
                <w:color w:val="FF0000"/>
                <w:szCs w:val="28"/>
              </w:rPr>
              <w:t>*</w:t>
            </w:r>
          </w:p>
        </w:tc>
        <w:tc>
          <w:tcPr>
            <w:tcW w:w="6930" w:type="dxa"/>
          </w:tcPr>
          <w:p w14:paraId="49E30733" w14:textId="1DF20C79" w:rsidR="006F7378" w:rsidRDefault="001C0129" w:rsidP="00633315">
            <w:pPr>
              <w:rPr>
                <w:rFonts w:ascii="Arial" w:eastAsia="Aptos" w:hAnsi="Arial" w:cs="Arial"/>
                <w:szCs w:val="28"/>
              </w:rPr>
            </w:pPr>
            <w:r w:rsidRPr="001C0129">
              <w:rPr>
                <w:rFonts w:ascii="Arial" w:eastAsia="Aptos" w:hAnsi="Arial" w:cs="Arial"/>
                <w:szCs w:val="28"/>
              </w:rPr>
              <w:t xml:space="preserve">Who are the main target groups, beneficiaries, stakeholders and partners involved in the </w:t>
            </w:r>
            <w:r w:rsidR="00786459">
              <w:rPr>
                <w:rFonts w:ascii="Arial" w:eastAsia="Aptos" w:hAnsi="Arial" w:cs="Arial"/>
                <w:szCs w:val="28"/>
              </w:rPr>
              <w:t>story</w:t>
            </w:r>
            <w:r w:rsidRPr="001C0129">
              <w:rPr>
                <w:rFonts w:ascii="Arial" w:eastAsia="Aptos" w:hAnsi="Arial" w:cs="Arial"/>
                <w:szCs w:val="28"/>
              </w:rPr>
              <w:t xml:space="preserve">? Where possible, specify relevant characteristics such as gender, age, social role or livelihood group. Please describe how different actors </w:t>
            </w:r>
            <w:r w:rsidR="00786459">
              <w:rPr>
                <w:rFonts w:ascii="Arial" w:eastAsia="Aptos" w:hAnsi="Arial" w:cs="Arial"/>
                <w:szCs w:val="28"/>
              </w:rPr>
              <w:t>-</w:t>
            </w:r>
            <w:r w:rsidRPr="001C0129">
              <w:rPr>
                <w:rFonts w:ascii="Arial" w:eastAsia="Aptos" w:hAnsi="Arial" w:cs="Arial"/>
                <w:szCs w:val="28"/>
              </w:rPr>
              <w:t xml:space="preserve"> including government, local authorities, civil society, producer organizations, research institutions, the private sector, youth, women, Indigenous Peoples and other relevant groups </w:t>
            </w:r>
            <w:r w:rsidR="00786459">
              <w:rPr>
                <w:rFonts w:ascii="Arial" w:eastAsia="Aptos" w:hAnsi="Arial" w:cs="Arial"/>
                <w:szCs w:val="28"/>
              </w:rPr>
              <w:t xml:space="preserve">- </w:t>
            </w:r>
            <w:r w:rsidRPr="001C0129">
              <w:rPr>
                <w:rFonts w:ascii="Arial" w:eastAsia="Aptos" w:hAnsi="Arial" w:cs="Arial"/>
                <w:szCs w:val="28"/>
              </w:rPr>
              <w:t xml:space="preserve">participated in the design, decision-making, implementation, financing, monitoring and learning of the </w:t>
            </w:r>
            <w:r w:rsidR="00786459">
              <w:rPr>
                <w:rFonts w:ascii="Arial" w:eastAsia="Aptos" w:hAnsi="Arial" w:cs="Arial"/>
                <w:szCs w:val="28"/>
              </w:rPr>
              <w:t>story</w:t>
            </w:r>
            <w:r w:rsidRPr="001C0129">
              <w:rPr>
                <w:rFonts w:ascii="Arial" w:eastAsia="Aptos" w:hAnsi="Arial" w:cs="Arial"/>
                <w:szCs w:val="28"/>
              </w:rPr>
              <w:t xml:space="preserve">. Where relevant, explain how their knowledge, perspectives or </w:t>
            </w:r>
            <w:r w:rsidR="0025490E" w:rsidRPr="001C0129">
              <w:rPr>
                <w:rFonts w:ascii="Arial" w:eastAsia="Aptos" w:hAnsi="Arial" w:cs="Arial"/>
                <w:szCs w:val="28"/>
              </w:rPr>
              <w:t>input</w:t>
            </w:r>
            <w:r w:rsidRPr="001C0129">
              <w:rPr>
                <w:rFonts w:ascii="Arial" w:eastAsia="Aptos" w:hAnsi="Arial" w:cs="Arial"/>
                <w:szCs w:val="28"/>
              </w:rPr>
              <w:t xml:space="preserve"> influenced decisions or shaped the </w:t>
            </w:r>
            <w:r w:rsidR="00786459">
              <w:rPr>
                <w:rFonts w:ascii="Arial" w:eastAsia="Aptos" w:hAnsi="Arial" w:cs="Arial"/>
                <w:szCs w:val="28"/>
              </w:rPr>
              <w:t>story</w:t>
            </w:r>
            <w:r w:rsidRPr="001C0129">
              <w:rPr>
                <w:rFonts w:ascii="Arial" w:eastAsia="Aptos" w:hAnsi="Arial" w:cs="Arial"/>
                <w:szCs w:val="28"/>
              </w:rPr>
              <w:t>. (200 words)</w:t>
            </w:r>
          </w:p>
          <w:p w14:paraId="116F8B0B" w14:textId="1F6045FE" w:rsidR="001C0129" w:rsidRPr="005B1210" w:rsidRDefault="001C0129" w:rsidP="00633315">
            <w:pPr>
              <w:rPr>
                <w:rFonts w:ascii="Arial" w:eastAsia="Aptos" w:hAnsi="Arial" w:cs="Arial"/>
                <w:szCs w:val="28"/>
              </w:rPr>
            </w:pPr>
          </w:p>
        </w:tc>
      </w:tr>
      <w:tr w:rsidR="006F7378" w:rsidRPr="005B1210" w14:paraId="7C3F8A03" w14:textId="77777777" w:rsidTr="00633315">
        <w:tc>
          <w:tcPr>
            <w:tcW w:w="2790" w:type="dxa"/>
            <w:shd w:val="clear" w:color="auto" w:fill="ECF9FE"/>
          </w:tcPr>
          <w:p w14:paraId="518A56F0" w14:textId="103886C3" w:rsidR="006F7378" w:rsidRPr="004D6DDA" w:rsidRDefault="001C0129" w:rsidP="00633315">
            <w:pPr>
              <w:rPr>
                <w:rFonts w:ascii="Arial" w:eastAsia="Aptos" w:hAnsi="Arial" w:cs="Arial"/>
                <w:b/>
                <w:bCs/>
                <w:color w:val="074F6A" w:themeColor="accent4" w:themeShade="80"/>
                <w:szCs w:val="20"/>
              </w:rPr>
            </w:pPr>
            <w:r>
              <w:rPr>
                <w:rFonts w:ascii="Arial" w:eastAsia="Aptos" w:hAnsi="Arial" w:cs="Arial"/>
                <w:b/>
                <w:bCs/>
                <w:color w:val="074F6A" w:themeColor="accent4" w:themeShade="80"/>
                <w:szCs w:val="20"/>
              </w:rPr>
              <w:lastRenderedPageBreak/>
              <w:t>Actions taken</w:t>
            </w:r>
            <w:r w:rsidR="00FE2B22">
              <w:rPr>
                <w:rFonts w:ascii="Arial" w:eastAsia="Aptos" w:hAnsi="Arial" w:cs="Arial"/>
                <w:b/>
                <w:bCs/>
                <w:color w:val="074F6A" w:themeColor="accent4" w:themeShade="80"/>
                <w:szCs w:val="20"/>
              </w:rPr>
              <w:t xml:space="preserve"> </w:t>
            </w:r>
            <w:r w:rsidR="00FE2B22" w:rsidRPr="00A315A0">
              <w:rPr>
                <w:rFonts w:ascii="Arial" w:eastAsia="Arial" w:hAnsi="Arial" w:cs="Times New Roman"/>
                <w:b/>
                <w:color w:val="FF0000"/>
                <w:szCs w:val="28"/>
              </w:rPr>
              <w:t>*</w:t>
            </w:r>
          </w:p>
          <w:p w14:paraId="43360789" w14:textId="77777777" w:rsidR="006F7378" w:rsidRPr="004D6DDA" w:rsidRDefault="006F7378" w:rsidP="00633315">
            <w:pPr>
              <w:rPr>
                <w:rFonts w:ascii="Arial" w:eastAsia="Aptos" w:hAnsi="Arial" w:cs="Arial"/>
                <w:b/>
                <w:bCs/>
                <w:color w:val="074F6A" w:themeColor="accent4" w:themeShade="80"/>
                <w:szCs w:val="20"/>
              </w:rPr>
            </w:pPr>
          </w:p>
        </w:tc>
        <w:tc>
          <w:tcPr>
            <w:tcW w:w="6930" w:type="dxa"/>
          </w:tcPr>
          <w:p w14:paraId="643E88AF" w14:textId="77777777" w:rsidR="006F7378" w:rsidRDefault="00254134" w:rsidP="00633315">
            <w:pPr>
              <w:rPr>
                <w:rFonts w:ascii="Arial" w:eastAsia="Aptos" w:hAnsi="Arial" w:cs="Arial"/>
                <w:szCs w:val="28"/>
              </w:rPr>
            </w:pPr>
            <w:r w:rsidRPr="00254134">
              <w:rPr>
                <w:rFonts w:ascii="Arial" w:eastAsia="Aptos" w:hAnsi="Arial" w:cs="Arial"/>
                <w:szCs w:val="28"/>
              </w:rPr>
              <w:t>What key actions were undertaken to address the challenge? Please describe the main activities or interventions, how they were implemented, and the key steps or phases involved. Where relevant, highlight any innovative or context-specific approaches and explain how the actions were adapted during implementation. (300 words)</w:t>
            </w:r>
          </w:p>
          <w:p w14:paraId="05111AD8" w14:textId="4F7424FF" w:rsidR="00254134" w:rsidRPr="005B1210" w:rsidRDefault="00254134" w:rsidP="00633315">
            <w:pPr>
              <w:rPr>
                <w:rFonts w:ascii="Arial" w:eastAsia="Aptos" w:hAnsi="Arial" w:cs="Arial"/>
                <w:szCs w:val="28"/>
              </w:rPr>
            </w:pPr>
          </w:p>
        </w:tc>
      </w:tr>
      <w:tr w:rsidR="001C0129" w:rsidRPr="005B1210" w14:paraId="2F0249E2" w14:textId="77777777" w:rsidTr="00633315">
        <w:tc>
          <w:tcPr>
            <w:tcW w:w="2790" w:type="dxa"/>
            <w:shd w:val="clear" w:color="auto" w:fill="ECF9FE"/>
          </w:tcPr>
          <w:p w14:paraId="3465F9E5" w14:textId="254BB459" w:rsidR="001C0129" w:rsidRDefault="00350CBD" w:rsidP="00633315">
            <w:pPr>
              <w:rPr>
                <w:rFonts w:ascii="Arial" w:eastAsia="Aptos" w:hAnsi="Arial" w:cs="Arial"/>
                <w:b/>
                <w:bCs/>
                <w:color w:val="074F6A" w:themeColor="accent4" w:themeShade="80"/>
                <w:szCs w:val="20"/>
              </w:rPr>
            </w:pPr>
            <w:r w:rsidRPr="00350CBD">
              <w:rPr>
                <w:rFonts w:ascii="Arial" w:eastAsia="Aptos" w:hAnsi="Arial" w:cs="Arial"/>
                <w:b/>
                <w:bCs/>
                <w:color w:val="074F6A" w:themeColor="accent4" w:themeShade="80"/>
                <w:szCs w:val="20"/>
              </w:rPr>
              <w:t>Results / impact</w:t>
            </w:r>
            <w:r w:rsidR="00FE2B22">
              <w:rPr>
                <w:rFonts w:ascii="Arial" w:eastAsia="Aptos" w:hAnsi="Arial" w:cs="Arial"/>
                <w:b/>
                <w:bCs/>
                <w:color w:val="074F6A" w:themeColor="accent4" w:themeShade="80"/>
                <w:szCs w:val="20"/>
              </w:rPr>
              <w:t xml:space="preserve"> </w:t>
            </w:r>
            <w:r w:rsidR="00FE2B22" w:rsidRPr="00A315A0">
              <w:rPr>
                <w:rFonts w:ascii="Arial" w:eastAsia="Arial" w:hAnsi="Arial" w:cs="Times New Roman"/>
                <w:b/>
                <w:color w:val="FF0000"/>
                <w:szCs w:val="28"/>
              </w:rPr>
              <w:t>*</w:t>
            </w:r>
          </w:p>
        </w:tc>
        <w:tc>
          <w:tcPr>
            <w:tcW w:w="6930" w:type="dxa"/>
          </w:tcPr>
          <w:p w14:paraId="275DE1DC" w14:textId="1B009E5A" w:rsidR="001C0129" w:rsidRDefault="00C15C6E" w:rsidP="00633315">
            <w:pPr>
              <w:rPr>
                <w:rFonts w:ascii="Arial" w:eastAsia="Aptos" w:hAnsi="Arial" w:cs="Arial"/>
                <w:szCs w:val="28"/>
              </w:rPr>
            </w:pPr>
            <w:r w:rsidRPr="00C15C6E">
              <w:rPr>
                <w:rFonts w:ascii="Arial" w:eastAsia="Aptos" w:hAnsi="Arial" w:cs="Arial"/>
                <w:szCs w:val="28"/>
              </w:rPr>
              <w:t xml:space="preserve">What changed as a result of the </w:t>
            </w:r>
            <w:r w:rsidR="00786459">
              <w:rPr>
                <w:rFonts w:ascii="Arial" w:eastAsia="Aptos" w:hAnsi="Arial" w:cs="Arial"/>
                <w:szCs w:val="28"/>
              </w:rPr>
              <w:t>story</w:t>
            </w:r>
            <w:r w:rsidRPr="00C15C6E">
              <w:rPr>
                <w:rFonts w:ascii="Arial" w:eastAsia="Aptos" w:hAnsi="Arial" w:cs="Arial"/>
                <w:szCs w:val="28"/>
              </w:rPr>
              <w:t xml:space="preserve">? Please describe the positive, negative or unintended effects on beneficiaries, stakeholders and the wider food system. Provide </w:t>
            </w:r>
            <w:r w:rsidRPr="006C2FBD">
              <w:rPr>
                <w:rFonts w:ascii="Arial" w:eastAsia="Aptos" w:hAnsi="Arial" w:cs="Arial"/>
                <w:i/>
                <w:iCs/>
                <w:szCs w:val="28"/>
              </w:rPr>
              <w:t>quantitative or qualitative</w:t>
            </w:r>
            <w:r w:rsidRPr="00C15C6E">
              <w:rPr>
                <w:rFonts w:ascii="Arial" w:eastAsia="Aptos" w:hAnsi="Arial" w:cs="Arial"/>
                <w:szCs w:val="28"/>
              </w:rPr>
              <w:t xml:space="preserve"> evidence where available, including the source of the evidence and any baseline or comparison used. Please distinguish between immediate outputs/results and broader outcomes and changes to policies, institutions, behaviors, livelihoods, nutrition, resilience, sustainability or inclusion. (400 words)</w:t>
            </w:r>
          </w:p>
          <w:p w14:paraId="47309CF5" w14:textId="0C6896D9" w:rsidR="00C15C6E" w:rsidRPr="005B1210" w:rsidRDefault="00C15C6E" w:rsidP="00633315">
            <w:pPr>
              <w:rPr>
                <w:rFonts w:ascii="Arial" w:eastAsia="Aptos" w:hAnsi="Arial" w:cs="Arial"/>
                <w:szCs w:val="28"/>
              </w:rPr>
            </w:pPr>
          </w:p>
        </w:tc>
      </w:tr>
      <w:tr w:rsidR="007A4243" w:rsidRPr="005B1210" w14:paraId="52740F82" w14:textId="77777777" w:rsidTr="00633315">
        <w:tc>
          <w:tcPr>
            <w:tcW w:w="2790" w:type="dxa"/>
            <w:shd w:val="clear" w:color="auto" w:fill="ECF9FE"/>
          </w:tcPr>
          <w:p w14:paraId="21288FCF" w14:textId="4BA9F495" w:rsidR="007A4243" w:rsidRDefault="00013FB6" w:rsidP="00633315">
            <w:pPr>
              <w:rPr>
                <w:rFonts w:ascii="Arial" w:eastAsia="Aptos" w:hAnsi="Arial" w:cs="Arial"/>
                <w:b/>
                <w:bCs/>
                <w:color w:val="074F6A" w:themeColor="accent4" w:themeShade="80"/>
                <w:szCs w:val="20"/>
              </w:rPr>
            </w:pPr>
            <w:r w:rsidRPr="00013FB6">
              <w:rPr>
                <w:rFonts w:ascii="Arial" w:eastAsia="Aptos" w:hAnsi="Arial" w:cs="Arial"/>
                <w:b/>
                <w:bCs/>
                <w:color w:val="074F6A" w:themeColor="accent4" w:themeShade="80"/>
                <w:szCs w:val="20"/>
              </w:rPr>
              <w:t>Constraints and how they were addressed</w:t>
            </w:r>
            <w:r w:rsidR="00FE2B22">
              <w:rPr>
                <w:rFonts w:ascii="Arial" w:eastAsia="Aptos" w:hAnsi="Arial" w:cs="Arial"/>
                <w:b/>
                <w:bCs/>
                <w:color w:val="074F6A" w:themeColor="accent4" w:themeShade="80"/>
                <w:szCs w:val="20"/>
              </w:rPr>
              <w:t xml:space="preserve"> </w:t>
            </w:r>
            <w:r w:rsidR="00FE2B22" w:rsidRPr="00A315A0">
              <w:rPr>
                <w:rFonts w:ascii="Arial" w:eastAsia="Arial" w:hAnsi="Arial" w:cs="Times New Roman"/>
                <w:b/>
                <w:color w:val="FF0000"/>
                <w:szCs w:val="28"/>
              </w:rPr>
              <w:t>*</w:t>
            </w:r>
          </w:p>
          <w:p w14:paraId="729A3A3C" w14:textId="02919FB0" w:rsidR="00013FB6" w:rsidRPr="00350CBD" w:rsidRDefault="00013FB6" w:rsidP="00633315">
            <w:pPr>
              <w:rPr>
                <w:rFonts w:ascii="Arial" w:eastAsia="Aptos" w:hAnsi="Arial" w:cs="Arial"/>
                <w:b/>
                <w:bCs/>
                <w:color w:val="074F6A" w:themeColor="accent4" w:themeShade="80"/>
                <w:szCs w:val="20"/>
              </w:rPr>
            </w:pPr>
          </w:p>
        </w:tc>
        <w:tc>
          <w:tcPr>
            <w:tcW w:w="6930" w:type="dxa"/>
          </w:tcPr>
          <w:p w14:paraId="21B907FC" w14:textId="08EAF22F" w:rsidR="007A4243" w:rsidRPr="00C15C6E" w:rsidRDefault="007A4F5C" w:rsidP="00633315">
            <w:pPr>
              <w:rPr>
                <w:rFonts w:ascii="Arial" w:eastAsia="Aptos" w:hAnsi="Arial" w:cs="Arial"/>
                <w:szCs w:val="28"/>
              </w:rPr>
            </w:pPr>
            <w:r w:rsidRPr="007A4F5C">
              <w:rPr>
                <w:rFonts w:ascii="Arial" w:eastAsia="Aptos" w:hAnsi="Arial" w:cs="Arial"/>
                <w:szCs w:val="28"/>
              </w:rPr>
              <w:t>What challenges were encountered during implementation? How were they addressed or managed? (400 words)</w:t>
            </w:r>
          </w:p>
        </w:tc>
      </w:tr>
      <w:tr w:rsidR="00ED2AD9" w:rsidRPr="005B1210" w14:paraId="2F19EB63" w14:textId="77777777" w:rsidTr="00633315">
        <w:tc>
          <w:tcPr>
            <w:tcW w:w="2790" w:type="dxa"/>
            <w:shd w:val="clear" w:color="auto" w:fill="ECF9FE"/>
          </w:tcPr>
          <w:p w14:paraId="30694D40" w14:textId="1F16336E" w:rsidR="00ED2AD9" w:rsidRDefault="00ED2AD9" w:rsidP="00633315">
            <w:pPr>
              <w:rPr>
                <w:rFonts w:ascii="Arial" w:eastAsia="Aptos" w:hAnsi="Arial" w:cs="Arial"/>
                <w:b/>
                <w:bCs/>
                <w:color w:val="074F6A" w:themeColor="accent4" w:themeShade="80"/>
                <w:szCs w:val="20"/>
              </w:rPr>
            </w:pPr>
            <w:r w:rsidRPr="00ED2AD9">
              <w:rPr>
                <w:rFonts w:ascii="Arial" w:eastAsia="Aptos" w:hAnsi="Arial" w:cs="Arial"/>
                <w:b/>
                <w:bCs/>
                <w:color w:val="074F6A" w:themeColor="accent4" w:themeShade="80"/>
                <w:szCs w:val="20"/>
              </w:rPr>
              <w:t>Lessons learned</w:t>
            </w:r>
            <w:r w:rsidR="00FE2B22">
              <w:rPr>
                <w:rFonts w:ascii="Arial" w:eastAsia="Aptos" w:hAnsi="Arial" w:cs="Arial"/>
                <w:b/>
                <w:bCs/>
                <w:color w:val="074F6A" w:themeColor="accent4" w:themeShade="80"/>
                <w:szCs w:val="20"/>
              </w:rPr>
              <w:t xml:space="preserve"> </w:t>
            </w:r>
            <w:r w:rsidR="00FE2B22" w:rsidRPr="00A315A0">
              <w:rPr>
                <w:rFonts w:ascii="Arial" w:eastAsia="Arial" w:hAnsi="Arial" w:cs="Times New Roman"/>
                <w:b/>
                <w:color w:val="FF0000"/>
                <w:szCs w:val="28"/>
              </w:rPr>
              <w:t>*</w:t>
            </w:r>
          </w:p>
          <w:p w14:paraId="2662C630" w14:textId="10F4112F" w:rsidR="00ED2AD9" w:rsidRPr="00350CBD" w:rsidRDefault="00ED2AD9" w:rsidP="00633315">
            <w:pPr>
              <w:rPr>
                <w:rFonts w:ascii="Arial" w:eastAsia="Aptos" w:hAnsi="Arial" w:cs="Arial"/>
                <w:b/>
                <w:bCs/>
                <w:color w:val="074F6A" w:themeColor="accent4" w:themeShade="80"/>
                <w:szCs w:val="20"/>
              </w:rPr>
            </w:pPr>
          </w:p>
        </w:tc>
        <w:tc>
          <w:tcPr>
            <w:tcW w:w="6930" w:type="dxa"/>
          </w:tcPr>
          <w:p w14:paraId="3C9DE211" w14:textId="77777777" w:rsidR="00ED2AD9" w:rsidRDefault="00786459" w:rsidP="00633315">
            <w:pPr>
              <w:rPr>
                <w:rFonts w:ascii="Arial" w:eastAsia="Aptos" w:hAnsi="Arial" w:cs="Arial"/>
                <w:szCs w:val="28"/>
              </w:rPr>
            </w:pPr>
            <w:r w:rsidRPr="00786459">
              <w:rPr>
                <w:rFonts w:ascii="Arial" w:eastAsia="Aptos" w:hAnsi="Arial" w:cs="Arial"/>
                <w:szCs w:val="28"/>
              </w:rPr>
              <w:t>What are the main takeaways from this experience? What recommendations would you share with others who may wish to adapt, replicate or scale this approach? If implemented again, what would be done differently? (300 words)</w:t>
            </w:r>
          </w:p>
          <w:p w14:paraId="3659D3AA" w14:textId="432EA424" w:rsidR="00786459" w:rsidRPr="00C15C6E" w:rsidRDefault="00786459" w:rsidP="00633315">
            <w:pPr>
              <w:rPr>
                <w:rFonts w:ascii="Arial" w:eastAsia="Aptos" w:hAnsi="Arial" w:cs="Arial"/>
                <w:szCs w:val="28"/>
              </w:rPr>
            </w:pPr>
          </w:p>
        </w:tc>
      </w:tr>
      <w:tr w:rsidR="00786459" w:rsidRPr="005B1210" w14:paraId="7E565482" w14:textId="77777777" w:rsidTr="00633315">
        <w:tc>
          <w:tcPr>
            <w:tcW w:w="2790" w:type="dxa"/>
            <w:shd w:val="clear" w:color="auto" w:fill="ECF9FE"/>
          </w:tcPr>
          <w:p w14:paraId="74467863" w14:textId="244AC6E7" w:rsidR="00786459" w:rsidRDefault="00121AE7" w:rsidP="00633315">
            <w:pPr>
              <w:rPr>
                <w:rFonts w:ascii="Arial" w:eastAsia="Aptos" w:hAnsi="Arial" w:cs="Arial"/>
                <w:b/>
                <w:bCs/>
                <w:color w:val="074F6A" w:themeColor="accent4" w:themeShade="80"/>
                <w:szCs w:val="20"/>
              </w:rPr>
            </w:pPr>
            <w:r w:rsidRPr="00121AE7">
              <w:rPr>
                <w:rFonts w:ascii="Arial" w:eastAsia="Aptos" w:hAnsi="Arial" w:cs="Arial"/>
                <w:b/>
                <w:bCs/>
                <w:color w:val="074F6A" w:themeColor="accent4" w:themeShade="80"/>
                <w:szCs w:val="20"/>
              </w:rPr>
              <w:t>Conclusion / final message</w:t>
            </w:r>
            <w:r w:rsidR="00FE2B22">
              <w:rPr>
                <w:rFonts w:ascii="Arial" w:eastAsia="Aptos" w:hAnsi="Arial" w:cs="Arial"/>
                <w:b/>
                <w:bCs/>
                <w:color w:val="074F6A" w:themeColor="accent4" w:themeShade="80"/>
                <w:szCs w:val="20"/>
              </w:rPr>
              <w:t xml:space="preserve"> </w:t>
            </w:r>
            <w:r w:rsidR="00FE2B22" w:rsidRPr="00A315A0">
              <w:rPr>
                <w:rFonts w:ascii="Arial" w:eastAsia="Arial" w:hAnsi="Arial" w:cs="Times New Roman"/>
                <w:b/>
                <w:color w:val="FF0000"/>
                <w:szCs w:val="28"/>
              </w:rPr>
              <w:t>*</w:t>
            </w:r>
          </w:p>
          <w:p w14:paraId="68C53C16" w14:textId="7BE8A99E" w:rsidR="00121AE7" w:rsidRPr="00ED2AD9" w:rsidRDefault="00121AE7" w:rsidP="00633315">
            <w:pPr>
              <w:rPr>
                <w:rFonts w:ascii="Arial" w:eastAsia="Aptos" w:hAnsi="Arial" w:cs="Arial"/>
                <w:b/>
                <w:bCs/>
                <w:color w:val="074F6A" w:themeColor="accent4" w:themeShade="80"/>
                <w:szCs w:val="20"/>
              </w:rPr>
            </w:pPr>
          </w:p>
        </w:tc>
        <w:tc>
          <w:tcPr>
            <w:tcW w:w="6930" w:type="dxa"/>
          </w:tcPr>
          <w:p w14:paraId="719F10D9" w14:textId="403B6B27" w:rsidR="00786459" w:rsidRPr="00786459" w:rsidRDefault="002D0EBB" w:rsidP="00633315">
            <w:pPr>
              <w:rPr>
                <w:rFonts w:ascii="Arial" w:eastAsia="Aptos" w:hAnsi="Arial" w:cs="Arial"/>
                <w:szCs w:val="28"/>
              </w:rPr>
            </w:pPr>
            <w:r w:rsidRPr="002D0EBB">
              <w:rPr>
                <w:rFonts w:ascii="Arial" w:eastAsia="Aptos" w:hAnsi="Arial" w:cs="Arial"/>
                <w:szCs w:val="28"/>
              </w:rPr>
              <w:t>What is the main message you would like others to take from this practice? (300 words)</w:t>
            </w:r>
          </w:p>
        </w:tc>
      </w:tr>
    </w:tbl>
    <w:p w14:paraId="7D0B361F" w14:textId="77777777" w:rsidR="004C68D2" w:rsidRPr="006C2FBD" w:rsidRDefault="004C68D2" w:rsidP="006C2FBD"/>
    <w:p w14:paraId="5EDD5194" w14:textId="324E730E" w:rsidR="00A22F56" w:rsidRDefault="00B7552A" w:rsidP="00A22F56">
      <w:pPr>
        <w:keepNext/>
        <w:keepLines/>
        <w:spacing w:before="240"/>
        <w:outlineLvl w:val="3"/>
        <w:rPr>
          <w:rFonts w:ascii="Oswald Medium" w:eastAsiaTheme="majorEastAsia" w:hAnsi="Oswald Medium" w:cstheme="majorBidi"/>
          <w:iCs/>
          <w:color w:val="0F4761" w:themeColor="accent1" w:themeShade="BF"/>
          <w:spacing w:val="10"/>
          <w:sz w:val="32"/>
          <w:szCs w:val="28"/>
        </w:rPr>
      </w:pPr>
      <w:r w:rsidRPr="00A22F56">
        <w:rPr>
          <w:rFonts w:ascii="Oswald Medium" w:eastAsiaTheme="majorEastAsia" w:hAnsi="Oswald Medium" w:cstheme="majorBidi"/>
          <w:iCs/>
          <w:noProof/>
          <w:color w:val="0F4761" w:themeColor="accent1" w:themeShade="BF"/>
          <w:spacing w:val="10"/>
          <w:sz w:val="36"/>
        </w:rPr>
        <w:drawing>
          <wp:anchor distT="0" distB="0" distL="114300" distR="114300" simplePos="0" relativeHeight="251669504" behindDoc="0" locked="0" layoutInCell="1" allowOverlap="1" wp14:anchorId="6B8F95B8" wp14:editId="25E20014">
            <wp:simplePos x="0" y="0"/>
            <wp:positionH relativeFrom="column">
              <wp:posOffset>-2540</wp:posOffset>
            </wp:positionH>
            <wp:positionV relativeFrom="paragraph">
              <wp:posOffset>168275</wp:posOffset>
            </wp:positionV>
            <wp:extent cx="302260" cy="302260"/>
            <wp:effectExtent l="0" t="0" r="0" b="0"/>
            <wp:wrapSquare wrapText="bothSides"/>
            <wp:docPr id="1739472291" name="Picture 6" descr="Camera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9472291" name="Picture 6" descr="Camera outline"/>
                    <pic:cNvPicPr/>
                  </pic:nvPicPr>
                  <pic:blipFill>
                    <a:blip r:embed="rId19">
                      <a:extLst>
                        <a:ext uri="{96DAC541-7B7A-43D3-8B79-37D633B846F1}">
                          <asvg:svgBlip xmlns:asvg="http://schemas.microsoft.com/office/drawing/2016/SVG/main" r:embed="rId20"/>
                        </a:ext>
                      </a:extLst>
                    </a:blip>
                    <a:stretch>
                      <a:fillRect/>
                    </a:stretch>
                  </pic:blipFill>
                  <pic:spPr>
                    <a:xfrm>
                      <a:off x="0" y="0"/>
                      <a:ext cx="302260" cy="302260"/>
                    </a:xfrm>
                    <a:prstGeom prst="rect">
                      <a:avLst/>
                    </a:prstGeom>
                  </pic:spPr>
                </pic:pic>
              </a:graphicData>
            </a:graphic>
            <wp14:sizeRelH relativeFrom="page">
              <wp14:pctWidth>0</wp14:pctWidth>
            </wp14:sizeRelH>
            <wp14:sizeRelV relativeFrom="page">
              <wp14:pctHeight>0</wp14:pctHeight>
            </wp14:sizeRelV>
          </wp:anchor>
        </w:drawing>
      </w:r>
      <w:r w:rsidR="00761D87" w:rsidRPr="00761D87">
        <w:rPr>
          <w:rFonts w:ascii="Oswald Medium" w:eastAsiaTheme="majorEastAsia" w:hAnsi="Oswald Medium" w:cstheme="majorBidi"/>
          <w:iCs/>
          <w:color w:val="0F4761" w:themeColor="accent1" w:themeShade="BF"/>
          <w:spacing w:val="10"/>
          <w:sz w:val="32"/>
          <w:szCs w:val="28"/>
        </w:rPr>
        <w:t>Supporting materials and publication information</w:t>
      </w:r>
    </w:p>
    <w:p w14:paraId="55BE5256" w14:textId="77777777" w:rsidR="00AE7665" w:rsidRPr="00AE7665" w:rsidRDefault="00AE7665" w:rsidP="00A22F56">
      <w:pPr>
        <w:keepNext/>
        <w:keepLines/>
        <w:spacing w:before="240"/>
        <w:outlineLvl w:val="3"/>
        <w:rPr>
          <w:rFonts w:ascii="Oswald Medium" w:eastAsiaTheme="majorEastAsia" w:hAnsi="Oswald Medium" w:cstheme="majorBidi"/>
          <w:iCs/>
          <w:color w:val="0F4761" w:themeColor="accent1" w:themeShade="BF"/>
          <w:spacing w:val="10"/>
          <w:sz w:val="2"/>
          <w:szCs w:val="2"/>
        </w:rPr>
      </w:pPr>
    </w:p>
    <w:tbl>
      <w:tblPr>
        <w:tblStyle w:val="TableGrid"/>
        <w:tblW w:w="9720" w:type="dxa"/>
        <w:tblInd w:w="-5" w:type="dxa"/>
        <w:tblLook w:val="04A0" w:firstRow="1" w:lastRow="0" w:firstColumn="1" w:lastColumn="0" w:noHBand="0" w:noVBand="1"/>
      </w:tblPr>
      <w:tblGrid>
        <w:gridCol w:w="2700"/>
        <w:gridCol w:w="7020"/>
      </w:tblGrid>
      <w:tr w:rsidR="00EC6153" w:rsidRPr="005B1210" w14:paraId="27435F9D" w14:textId="77777777" w:rsidTr="5B7245DC">
        <w:tc>
          <w:tcPr>
            <w:tcW w:w="2700" w:type="dxa"/>
            <w:shd w:val="clear" w:color="auto" w:fill="ECF9FE"/>
          </w:tcPr>
          <w:p w14:paraId="7C76F797" w14:textId="63BD520D" w:rsidR="00EC6153" w:rsidRPr="00661D4B" w:rsidRDefault="005E3219" w:rsidP="00661D4B">
            <w:pPr>
              <w:rPr>
                <w:rFonts w:ascii="Arial" w:eastAsia="Arial" w:hAnsi="Arial" w:cs="Times New Roman"/>
                <w:b/>
                <w:color w:val="074F6A" w:themeColor="accent4" w:themeShade="80"/>
                <w:szCs w:val="28"/>
              </w:rPr>
            </w:pPr>
            <w:r w:rsidRPr="005E3219">
              <w:rPr>
                <w:rFonts w:ascii="Arial" w:eastAsia="Arial" w:hAnsi="Arial" w:cs="Times New Roman"/>
                <w:b/>
                <w:color w:val="074F6A" w:themeColor="accent4" w:themeShade="80"/>
                <w:szCs w:val="28"/>
              </w:rPr>
              <w:t>Related website(s) and other resources</w:t>
            </w:r>
            <w:r w:rsidR="00FE2B22">
              <w:rPr>
                <w:rFonts w:ascii="Arial" w:eastAsia="Arial" w:hAnsi="Arial" w:cs="Times New Roman"/>
                <w:b/>
                <w:color w:val="074F6A" w:themeColor="accent4" w:themeShade="80"/>
                <w:szCs w:val="28"/>
              </w:rPr>
              <w:t xml:space="preserve"> </w:t>
            </w:r>
          </w:p>
        </w:tc>
        <w:tc>
          <w:tcPr>
            <w:tcW w:w="7020" w:type="dxa"/>
          </w:tcPr>
          <w:p w14:paraId="2327F848" w14:textId="6E1214A0" w:rsidR="00EC6153" w:rsidRDefault="00F10D59" w:rsidP="00661D4B">
            <w:pPr>
              <w:rPr>
                <w:rFonts w:ascii="Arial" w:eastAsia="Aptos" w:hAnsi="Arial" w:cs="Arial"/>
                <w:szCs w:val="28"/>
              </w:rPr>
            </w:pPr>
            <w:r w:rsidRPr="00F10D59">
              <w:rPr>
                <w:rFonts w:ascii="Arial" w:eastAsia="Aptos" w:hAnsi="Arial" w:cs="Arial"/>
                <w:szCs w:val="28"/>
              </w:rPr>
              <w:t>Please provide links to any supporting or previously published materials, where available, such as reports, evaluations, articles, videos, data or other relevant resources. For published materials, please indicate the title, source/organization and publication date (month/year), where applicable</w:t>
            </w:r>
            <w:r w:rsidR="00AC0A06">
              <w:rPr>
                <w:rFonts w:ascii="Arial" w:eastAsia="Aptos" w:hAnsi="Arial" w:cs="Arial"/>
                <w:szCs w:val="28"/>
              </w:rPr>
              <w:t>.</w:t>
            </w:r>
          </w:p>
          <w:p w14:paraId="60F29206" w14:textId="77777777" w:rsidR="00314841" w:rsidRDefault="00314841" w:rsidP="00661D4B">
            <w:pPr>
              <w:rPr>
                <w:rFonts w:ascii="Aptos" w:eastAsia="Aptos" w:hAnsi="Aptos" w:cs="Times New Roman"/>
                <w:szCs w:val="28"/>
              </w:rPr>
            </w:pPr>
          </w:p>
          <w:p w14:paraId="163C6D8C" w14:textId="3C9F217A" w:rsidR="00B861EA" w:rsidRPr="005B1210" w:rsidRDefault="00B861EA" w:rsidP="00661D4B">
            <w:pPr>
              <w:rPr>
                <w:rFonts w:ascii="Aptos" w:eastAsia="Aptos" w:hAnsi="Aptos" w:cs="Times New Roman"/>
                <w:szCs w:val="28"/>
              </w:rPr>
            </w:pPr>
          </w:p>
        </w:tc>
      </w:tr>
      <w:tr w:rsidR="00EC6153" w:rsidRPr="005B1210" w14:paraId="4945B977" w14:textId="77777777" w:rsidTr="5B7245DC">
        <w:tc>
          <w:tcPr>
            <w:tcW w:w="2700" w:type="dxa"/>
            <w:shd w:val="clear" w:color="auto" w:fill="ECF9FE"/>
          </w:tcPr>
          <w:p w14:paraId="5EB7D603" w14:textId="274251CF" w:rsidR="00EC6153" w:rsidRPr="00661D4B" w:rsidRDefault="00E56C9D" w:rsidP="00661D4B">
            <w:pPr>
              <w:rPr>
                <w:rFonts w:ascii="Aptos" w:eastAsia="Aptos" w:hAnsi="Aptos" w:cs="Times New Roman"/>
                <w:color w:val="074F6A" w:themeColor="accent4" w:themeShade="80"/>
                <w:szCs w:val="28"/>
              </w:rPr>
            </w:pPr>
            <w:r w:rsidRPr="00E56C9D">
              <w:rPr>
                <w:rFonts w:ascii="Arial" w:eastAsia="Arial" w:hAnsi="Arial" w:cs="Times New Roman"/>
                <w:b/>
                <w:color w:val="074F6A" w:themeColor="accent4" w:themeShade="80"/>
                <w:szCs w:val="28"/>
              </w:rPr>
              <w:t>Pictures / graphics</w:t>
            </w:r>
          </w:p>
        </w:tc>
        <w:tc>
          <w:tcPr>
            <w:tcW w:w="7020" w:type="dxa"/>
          </w:tcPr>
          <w:p w14:paraId="3A553FC5" w14:textId="117886BD" w:rsidR="00EC6153" w:rsidRDefault="0191D001" w:rsidP="5B7245DC">
            <w:pPr>
              <w:rPr>
                <w:rFonts w:ascii="Arial" w:eastAsia="Aptos" w:hAnsi="Arial" w:cs="Arial"/>
              </w:rPr>
            </w:pPr>
            <w:r w:rsidRPr="5B7245DC">
              <w:rPr>
                <w:rFonts w:ascii="Arial" w:eastAsia="Aptos" w:hAnsi="Arial" w:cs="Arial"/>
              </w:rPr>
              <w:t>Please provide 1 to 3 high-resolution pictures or graphics with</w:t>
            </w:r>
            <w:r w:rsidR="16F488F9" w:rsidRPr="5B7245DC">
              <w:rPr>
                <w:rFonts w:ascii="Arial" w:eastAsia="Aptos" w:hAnsi="Arial" w:cs="Arial"/>
              </w:rPr>
              <w:t xml:space="preserve"> captions and</w:t>
            </w:r>
            <w:r w:rsidRPr="5B7245DC">
              <w:rPr>
                <w:rFonts w:ascii="Arial" w:eastAsia="Aptos" w:hAnsi="Arial" w:cs="Arial"/>
              </w:rPr>
              <w:t xml:space="preserve"> credits</w:t>
            </w:r>
            <w:r w:rsidR="6C1CFED3" w:rsidRPr="5B7245DC">
              <w:rPr>
                <w:rFonts w:ascii="Arial" w:eastAsia="Aptos" w:hAnsi="Arial" w:cs="Arial"/>
              </w:rPr>
              <w:t>.</w:t>
            </w:r>
          </w:p>
          <w:p w14:paraId="11B6DFD1" w14:textId="77777777" w:rsidR="00314841" w:rsidRDefault="00314841" w:rsidP="00661D4B">
            <w:pPr>
              <w:rPr>
                <w:rFonts w:ascii="Arial" w:eastAsia="Aptos" w:hAnsi="Arial" w:cs="Arial"/>
                <w:szCs w:val="28"/>
              </w:rPr>
            </w:pPr>
          </w:p>
          <w:p w14:paraId="2AB051FA" w14:textId="7A2168A0" w:rsidR="00B861EA" w:rsidRPr="005B1210" w:rsidRDefault="00B861EA" w:rsidP="00661D4B">
            <w:pPr>
              <w:rPr>
                <w:rFonts w:ascii="Arial" w:eastAsia="Aptos" w:hAnsi="Arial" w:cs="Arial"/>
                <w:szCs w:val="28"/>
              </w:rPr>
            </w:pPr>
          </w:p>
        </w:tc>
      </w:tr>
    </w:tbl>
    <w:p w14:paraId="5B4B6529" w14:textId="2FF02016" w:rsidR="00B92B42" w:rsidRDefault="00B92B42" w:rsidP="00996DF6">
      <w:pPr>
        <w:rPr>
          <w:sz w:val="18"/>
          <w:szCs w:val="28"/>
        </w:rPr>
      </w:pPr>
    </w:p>
    <w:p w14:paraId="68FB5407" w14:textId="77777777" w:rsidR="00E521A0" w:rsidRPr="004D6DDA" w:rsidRDefault="00E521A0" w:rsidP="00996DF6">
      <w:pPr>
        <w:rPr>
          <w:sz w:val="18"/>
          <w:szCs w:val="28"/>
        </w:rPr>
      </w:pPr>
    </w:p>
    <w:sectPr w:rsidR="00E521A0" w:rsidRPr="004D6DDA" w:rsidSect="00174B27">
      <w:headerReference w:type="default" r:id="rId21"/>
      <w:footerReference w:type="default" r:id="rId22"/>
      <w:type w:val="continuous"/>
      <w:pgSz w:w="11906" w:h="16838"/>
      <w:pgMar w:top="1134" w:right="1134" w:bottom="1134" w:left="1134" w:header="1728" w:footer="113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408E9C" w14:textId="77777777" w:rsidR="00130BA0" w:rsidRDefault="00130BA0" w:rsidP="00747FC9">
      <w:r>
        <w:separator/>
      </w:r>
    </w:p>
  </w:endnote>
  <w:endnote w:type="continuationSeparator" w:id="0">
    <w:p w14:paraId="41403C39" w14:textId="77777777" w:rsidR="00130BA0" w:rsidRDefault="00130BA0" w:rsidP="00747F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embedRegular r:id="rId1" w:fontKey="{CE6FC921-99FF-476F-9631-E8648022872A}"/>
    <w:embedBold r:id="rId2" w:fontKey="{B1A6E20A-7D38-485E-B893-B6D16F686DDB}"/>
    <w:embedItalic r:id="rId3" w:fontKey="{03177A0A-FEFE-449D-AF6B-9E759323571A}"/>
  </w:font>
  <w:font w:name="Cordia New">
    <w:panose1 w:val="020B0304020202020204"/>
    <w:charset w:val="DE"/>
    <w:family w:val="swiss"/>
    <w:pitch w:val="variable"/>
    <w:sig w:usb0="81000003" w:usb1="00000000" w:usb2="00000000" w:usb3="00000000" w:csb0="00010001" w:csb1="00000000"/>
    <w:embedRegular r:id="rId4" w:fontKey="{1D770751-DB58-4E6A-BEDA-0EFE151A0F2B}"/>
    <w:embedBold r:id="rId5" w:fontKey="{54975F18-E54C-48D6-890F-D25609AD1C4E}"/>
    <w:embedItalic r:id="rId6" w:fontKey="{53461E9F-605C-4217-AA46-15B69233D02B}"/>
  </w:font>
  <w:font w:name="Roboto Condensed">
    <w:charset w:val="00"/>
    <w:family w:val="auto"/>
    <w:pitch w:val="variable"/>
    <w:sig w:usb0="E0000AFF" w:usb1="5000217F" w:usb2="00000021" w:usb3="00000000" w:csb0="0000019F" w:csb1="00000000"/>
    <w:embedRegular r:id="rId7" w:fontKey="{3BF50137-FBC2-4695-BDF3-7340A1BD8233}"/>
    <w:embedBold r:id="rId8" w:fontKey="{5A753C56-4F26-4796-8E67-61121A0591C8}"/>
    <w:embedItalic r:id="rId9" w:fontKey="{685A16C9-3EED-49B3-B284-2C682C2C7E1A}"/>
  </w:font>
  <w:font w:name="Oswald Medium">
    <w:charset w:val="00"/>
    <w:family w:val="auto"/>
    <w:pitch w:val="variable"/>
    <w:sig w:usb0="2000020F" w:usb1="00000000" w:usb2="00000000" w:usb3="00000000" w:csb0="00000197" w:csb1="00000000"/>
    <w:embedRegular r:id="rId10" w:fontKey="{83EF1C33-7596-4CE8-BEAF-02CB40959C5C}"/>
  </w:font>
  <w:font w:name="Angsana New">
    <w:panose1 w:val="02020603050405020304"/>
    <w:charset w:val="DE"/>
    <w:family w:val="roman"/>
    <w:pitch w:val="variable"/>
    <w:sig w:usb0="81000003" w:usb1="00000000" w:usb2="00000000" w:usb3="00000000" w:csb0="00010001" w:csb1="00000000"/>
    <w:embedRegular r:id="rId11" w:fontKey="{B7199F6E-CF9D-4B89-B10C-6111741F7951}"/>
    <w:embedItalic r:id="rId12" w:fontKey="{10E89F25-8329-43C8-93BF-0C4EBA627C7D}"/>
  </w:font>
  <w:font w:name="Roboto Condensed Medium">
    <w:charset w:val="00"/>
    <w:family w:val="auto"/>
    <w:pitch w:val="variable"/>
    <w:sig w:usb0="E0000AFF" w:usb1="5000217F" w:usb2="00000021" w:usb3="00000000" w:csb0="0000019F" w:csb1="00000000"/>
    <w:embedRegular r:id="rId13" w:fontKey="{9727E0CE-4D51-4DD3-AC8B-5876B6834C06}"/>
  </w:font>
  <w:font w:name="Oswald SemiBold">
    <w:charset w:val="00"/>
    <w:family w:val="auto"/>
    <w:pitch w:val="variable"/>
    <w:sig w:usb0="2000020F" w:usb1="00000000" w:usb2="00000000" w:usb3="00000000" w:csb0="00000197" w:csb1="00000000"/>
    <w:embedBold r:id="rId14" w:fontKey="{7D10321E-F899-4CEB-A580-504A9FF1CF68}"/>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embedRegular r:id="rId15" w:fontKey="{BD9C4F3C-2F1A-474D-8FA2-30766B04DD54}"/>
  </w:font>
  <w:font w:name="Aptos Display">
    <w:charset w:val="00"/>
    <w:family w:val="swiss"/>
    <w:pitch w:val="variable"/>
    <w:sig w:usb0="20000287" w:usb1="00000003" w:usb2="00000000" w:usb3="00000000" w:csb0="0000019F" w:csb1="00000000"/>
    <w:embedRegular r:id="rId16" w:fontKey="{FDBF06B3-3497-4822-80E6-898A9C059AE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26F0C0" w14:textId="7CAEC48F" w:rsidR="00A42751" w:rsidRDefault="00A42751">
    <w:pPr>
      <w:pStyle w:val="Footer"/>
    </w:pPr>
    <w:r>
      <w:rPr>
        <w:noProof/>
      </w:rPr>
      <mc:AlternateContent>
        <mc:Choice Requires="wps">
          <w:drawing>
            <wp:anchor distT="0" distB="0" distL="114300" distR="114300" simplePos="0" relativeHeight="251659264" behindDoc="0" locked="0" layoutInCell="1" allowOverlap="1" wp14:anchorId="14991AD7" wp14:editId="12EF4753">
              <wp:simplePos x="0" y="0"/>
              <wp:positionH relativeFrom="column">
                <wp:posOffset>-853905</wp:posOffset>
              </wp:positionH>
              <wp:positionV relativeFrom="paragraph">
                <wp:posOffset>400360</wp:posOffset>
              </wp:positionV>
              <wp:extent cx="7919720" cy="602166"/>
              <wp:effectExtent l="0" t="0" r="5080" b="0"/>
              <wp:wrapNone/>
              <wp:docPr id="730298656" name="Rectangle 2"/>
              <wp:cNvGraphicFramePr/>
              <a:graphic xmlns:a="http://schemas.openxmlformats.org/drawingml/2006/main">
                <a:graphicData uri="http://schemas.microsoft.com/office/word/2010/wordprocessingShape">
                  <wps:wsp>
                    <wps:cNvSpPr/>
                    <wps:spPr>
                      <a:xfrm>
                        <a:off x="0" y="0"/>
                        <a:ext cx="7919720" cy="602166"/>
                      </a:xfrm>
                      <a:prstGeom prst="rect">
                        <a:avLst/>
                      </a:prstGeom>
                      <a:solidFill>
                        <a:srgbClr val="00689D"/>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w:pict>
            <v:rect id="Rectangle 2" style="position:absolute;margin-left:-67.25pt;margin-top:31.5pt;width:623.6pt;height:47.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00689d" stroked="f" strokeweight="1pt" w14:anchorId="7CF284A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"/>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D638FC" w14:textId="77777777" w:rsidR="00130BA0" w:rsidRDefault="00130BA0" w:rsidP="00747FC9">
      <w:r>
        <w:separator/>
      </w:r>
    </w:p>
  </w:footnote>
  <w:footnote w:type="continuationSeparator" w:id="0">
    <w:p w14:paraId="6BCD315F" w14:textId="77777777" w:rsidR="00130BA0" w:rsidRDefault="00130BA0" w:rsidP="00747F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3BA796" w14:textId="744A7265" w:rsidR="00747FC9" w:rsidRDefault="00747FC9" w:rsidP="009B1C62">
    <w:r>
      <w:rPr>
        <w:noProof/>
      </w:rPr>
      <w:drawing>
        <wp:anchor distT="0" distB="0" distL="114300" distR="114300" simplePos="0" relativeHeight="251658240" behindDoc="1" locked="0" layoutInCell="1" allowOverlap="1" wp14:anchorId="465EC5B2" wp14:editId="2F67813C">
          <wp:simplePos x="0" y="0"/>
          <wp:positionH relativeFrom="margin">
            <wp:posOffset>-607447</wp:posOffset>
          </wp:positionH>
          <wp:positionV relativeFrom="page">
            <wp:posOffset>145774</wp:posOffset>
          </wp:positionV>
          <wp:extent cx="1923280" cy="914400"/>
          <wp:effectExtent l="0" t="0" r="1270" b="0"/>
          <wp:wrapNone/>
          <wp:docPr id="1914914017" name="Picture 5" descr="A colorful wheel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4914017" name="Picture 5" descr="A colorful wheel with white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926848" cy="916096"/>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1D2B90"/>
    <w:multiLevelType w:val="hybridMultilevel"/>
    <w:tmpl w:val="3ECECB84"/>
    <w:lvl w:ilvl="0" w:tplc="A80C736E">
      <w:start w:val="1"/>
      <w:numFmt w:val="bullet"/>
      <w:pStyle w:val="ListParagraph"/>
      <w:lvlText w:val=""/>
      <w:lvlJc w:val="left"/>
      <w:pPr>
        <w:ind w:left="454" w:hanging="227"/>
      </w:pPr>
      <w:rPr>
        <w:rFonts w:ascii="Wingdings" w:hAnsi="Wingdings" w:hint="default"/>
        <w:b w:val="0"/>
        <w:i w:val="0"/>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DEF6B03"/>
    <w:multiLevelType w:val="multilevel"/>
    <w:tmpl w:val="6C0CA6B8"/>
    <w:styleLink w:val="CurrentList3"/>
    <w:lvl w:ilvl="0">
      <w:start w:val="1"/>
      <w:numFmt w:val="bullet"/>
      <w:lvlText w:val="n"/>
      <w:lvlJc w:val="left"/>
      <w:pPr>
        <w:ind w:left="567" w:hanging="340"/>
      </w:pPr>
      <w:rPr>
        <w:rFonts w:ascii="Wingdings" w:hAnsi="Wingdings" w:hint="default"/>
        <w:b w:val="0"/>
        <w:i w:val="0"/>
        <w:sz w:val="16"/>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388F1464"/>
    <w:multiLevelType w:val="multilevel"/>
    <w:tmpl w:val="ED28D926"/>
    <w:styleLink w:val="CurrentList1"/>
    <w:lvl w:ilvl="0">
      <w:start w:val="1"/>
      <w:numFmt w:val="bullet"/>
      <w:lvlText w:val="n"/>
      <w:lvlJc w:val="left"/>
      <w:pPr>
        <w:ind w:left="1060" w:firstLine="0"/>
      </w:pPr>
      <w:rPr>
        <w:rFonts w:ascii="Wingdings" w:hAnsi="Wingdings" w:hint="default"/>
        <w:b w:val="0"/>
        <w:i w:val="0"/>
        <w:sz w:val="16"/>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3C0725DB"/>
    <w:multiLevelType w:val="hybridMultilevel"/>
    <w:tmpl w:val="DC7296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9A07825"/>
    <w:multiLevelType w:val="multilevel"/>
    <w:tmpl w:val="77321FCA"/>
    <w:styleLink w:val="CurrentList2"/>
    <w:lvl w:ilvl="0">
      <w:start w:val="1"/>
      <w:numFmt w:val="bullet"/>
      <w:lvlText w:val="n"/>
      <w:lvlJc w:val="left"/>
      <w:pPr>
        <w:ind w:left="1060" w:hanging="1060"/>
      </w:pPr>
      <w:rPr>
        <w:rFonts w:ascii="Wingdings" w:hAnsi="Wingdings" w:hint="default"/>
        <w:b w:val="0"/>
        <w:i w:val="0"/>
        <w:sz w:val="16"/>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736363286">
    <w:abstractNumId w:val="0"/>
  </w:num>
  <w:num w:numId="2" w16cid:durableId="75905405">
    <w:abstractNumId w:val="2"/>
  </w:num>
  <w:num w:numId="3" w16cid:durableId="54935777">
    <w:abstractNumId w:val="4"/>
  </w:num>
  <w:num w:numId="4" w16cid:durableId="386496758">
    <w:abstractNumId w:val="1"/>
  </w:num>
  <w:num w:numId="5" w16cid:durableId="106976312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embedTrueTypeFonts/>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4B2D"/>
    <w:rsid w:val="00005742"/>
    <w:rsid w:val="00006F1B"/>
    <w:rsid w:val="00010E46"/>
    <w:rsid w:val="00012212"/>
    <w:rsid w:val="00013FB6"/>
    <w:rsid w:val="00043180"/>
    <w:rsid w:val="00051920"/>
    <w:rsid w:val="000548F5"/>
    <w:rsid w:val="00072BA7"/>
    <w:rsid w:val="000806DD"/>
    <w:rsid w:val="00083FF7"/>
    <w:rsid w:val="000879D1"/>
    <w:rsid w:val="000B48B0"/>
    <w:rsid w:val="000B6AD4"/>
    <w:rsid w:val="000C2F28"/>
    <w:rsid w:val="000C7185"/>
    <w:rsid w:val="000E238F"/>
    <w:rsid w:val="000F76E3"/>
    <w:rsid w:val="00105015"/>
    <w:rsid w:val="0011426C"/>
    <w:rsid w:val="00121AE7"/>
    <w:rsid w:val="00124D2C"/>
    <w:rsid w:val="00130BA0"/>
    <w:rsid w:val="00147091"/>
    <w:rsid w:val="0015666D"/>
    <w:rsid w:val="001658B2"/>
    <w:rsid w:val="00174B27"/>
    <w:rsid w:val="00185236"/>
    <w:rsid w:val="001A1B83"/>
    <w:rsid w:val="001B247C"/>
    <w:rsid w:val="001B49D8"/>
    <w:rsid w:val="001C0129"/>
    <w:rsid w:val="001C7790"/>
    <w:rsid w:val="00202187"/>
    <w:rsid w:val="00202B9D"/>
    <w:rsid w:val="00205F34"/>
    <w:rsid w:val="0020664A"/>
    <w:rsid w:val="00216488"/>
    <w:rsid w:val="00225CB1"/>
    <w:rsid w:val="00254011"/>
    <w:rsid w:val="00254134"/>
    <w:rsid w:val="0025490E"/>
    <w:rsid w:val="00262BCE"/>
    <w:rsid w:val="00274555"/>
    <w:rsid w:val="0027645F"/>
    <w:rsid w:val="002849E7"/>
    <w:rsid w:val="002935C5"/>
    <w:rsid w:val="002C0649"/>
    <w:rsid w:val="002C7919"/>
    <w:rsid w:val="002D0EBB"/>
    <w:rsid w:val="002D2704"/>
    <w:rsid w:val="002D668E"/>
    <w:rsid w:val="003037F4"/>
    <w:rsid w:val="00313D1C"/>
    <w:rsid w:val="00314841"/>
    <w:rsid w:val="003156D3"/>
    <w:rsid w:val="003344EA"/>
    <w:rsid w:val="00335CD5"/>
    <w:rsid w:val="00350CBD"/>
    <w:rsid w:val="00351A9B"/>
    <w:rsid w:val="003635C3"/>
    <w:rsid w:val="00394D78"/>
    <w:rsid w:val="003978AF"/>
    <w:rsid w:val="003D57FD"/>
    <w:rsid w:val="003E26B0"/>
    <w:rsid w:val="003E48A5"/>
    <w:rsid w:val="003F5E8D"/>
    <w:rsid w:val="00407C7F"/>
    <w:rsid w:val="00414490"/>
    <w:rsid w:val="0041553A"/>
    <w:rsid w:val="00446C4F"/>
    <w:rsid w:val="00450F7E"/>
    <w:rsid w:val="004517E4"/>
    <w:rsid w:val="00456031"/>
    <w:rsid w:val="00460F76"/>
    <w:rsid w:val="004634DD"/>
    <w:rsid w:val="00467358"/>
    <w:rsid w:val="00473963"/>
    <w:rsid w:val="00477560"/>
    <w:rsid w:val="004A6220"/>
    <w:rsid w:val="004B65DD"/>
    <w:rsid w:val="004C68D2"/>
    <w:rsid w:val="004D40F9"/>
    <w:rsid w:val="004D6DDA"/>
    <w:rsid w:val="004D77C6"/>
    <w:rsid w:val="004F1C95"/>
    <w:rsid w:val="004F1FEF"/>
    <w:rsid w:val="004F3AAB"/>
    <w:rsid w:val="00503940"/>
    <w:rsid w:val="00511C7D"/>
    <w:rsid w:val="00526ED7"/>
    <w:rsid w:val="00560142"/>
    <w:rsid w:val="005650FE"/>
    <w:rsid w:val="00573236"/>
    <w:rsid w:val="005A77DE"/>
    <w:rsid w:val="005B1210"/>
    <w:rsid w:val="005B4BC7"/>
    <w:rsid w:val="005C0F27"/>
    <w:rsid w:val="005D0191"/>
    <w:rsid w:val="005D4BB7"/>
    <w:rsid w:val="005E3219"/>
    <w:rsid w:val="005E70F8"/>
    <w:rsid w:val="00600741"/>
    <w:rsid w:val="00611EF6"/>
    <w:rsid w:val="0061264B"/>
    <w:rsid w:val="0063281C"/>
    <w:rsid w:val="00650A49"/>
    <w:rsid w:val="006747DF"/>
    <w:rsid w:val="00684B3A"/>
    <w:rsid w:val="006A4BDD"/>
    <w:rsid w:val="006A4C16"/>
    <w:rsid w:val="006A5E6B"/>
    <w:rsid w:val="006B1672"/>
    <w:rsid w:val="006B1C30"/>
    <w:rsid w:val="006B24CD"/>
    <w:rsid w:val="006B57E3"/>
    <w:rsid w:val="006C2FBD"/>
    <w:rsid w:val="006F5786"/>
    <w:rsid w:val="006F7378"/>
    <w:rsid w:val="00703109"/>
    <w:rsid w:val="007101E5"/>
    <w:rsid w:val="00710B7B"/>
    <w:rsid w:val="00710C0E"/>
    <w:rsid w:val="007132E7"/>
    <w:rsid w:val="00730E2A"/>
    <w:rsid w:val="007426BC"/>
    <w:rsid w:val="00747FC9"/>
    <w:rsid w:val="00757557"/>
    <w:rsid w:val="00761D87"/>
    <w:rsid w:val="00762DCA"/>
    <w:rsid w:val="00763BC4"/>
    <w:rsid w:val="007666FF"/>
    <w:rsid w:val="00770A7D"/>
    <w:rsid w:val="00775A93"/>
    <w:rsid w:val="007855D0"/>
    <w:rsid w:val="00786459"/>
    <w:rsid w:val="007A24AB"/>
    <w:rsid w:val="007A4243"/>
    <w:rsid w:val="007A4755"/>
    <w:rsid w:val="007A4F5C"/>
    <w:rsid w:val="007D0FB8"/>
    <w:rsid w:val="007D1900"/>
    <w:rsid w:val="007F2CE0"/>
    <w:rsid w:val="007F3E12"/>
    <w:rsid w:val="00807EC4"/>
    <w:rsid w:val="00812C61"/>
    <w:rsid w:val="0082561B"/>
    <w:rsid w:val="008273BE"/>
    <w:rsid w:val="008312ED"/>
    <w:rsid w:val="0083246F"/>
    <w:rsid w:val="008467C1"/>
    <w:rsid w:val="008529B9"/>
    <w:rsid w:val="0085540D"/>
    <w:rsid w:val="00873588"/>
    <w:rsid w:val="008746AE"/>
    <w:rsid w:val="00890F9F"/>
    <w:rsid w:val="008B4628"/>
    <w:rsid w:val="008C15D2"/>
    <w:rsid w:val="00903A78"/>
    <w:rsid w:val="009115C1"/>
    <w:rsid w:val="00912877"/>
    <w:rsid w:val="00927F08"/>
    <w:rsid w:val="00936AFC"/>
    <w:rsid w:val="009459F1"/>
    <w:rsid w:val="009644C5"/>
    <w:rsid w:val="00967093"/>
    <w:rsid w:val="00981979"/>
    <w:rsid w:val="00996DF6"/>
    <w:rsid w:val="009A03C5"/>
    <w:rsid w:val="009B1C62"/>
    <w:rsid w:val="009C3B28"/>
    <w:rsid w:val="009D4C3E"/>
    <w:rsid w:val="009D7AAB"/>
    <w:rsid w:val="009E71D1"/>
    <w:rsid w:val="00A14EB2"/>
    <w:rsid w:val="00A1680C"/>
    <w:rsid w:val="00A17EC2"/>
    <w:rsid w:val="00A22F56"/>
    <w:rsid w:val="00A245B6"/>
    <w:rsid w:val="00A315A0"/>
    <w:rsid w:val="00A42751"/>
    <w:rsid w:val="00A43378"/>
    <w:rsid w:val="00A458FD"/>
    <w:rsid w:val="00A67B79"/>
    <w:rsid w:val="00A71CF0"/>
    <w:rsid w:val="00A80ADF"/>
    <w:rsid w:val="00A8263A"/>
    <w:rsid w:val="00A86D87"/>
    <w:rsid w:val="00AB5883"/>
    <w:rsid w:val="00AC0A06"/>
    <w:rsid w:val="00AC16E7"/>
    <w:rsid w:val="00AE7665"/>
    <w:rsid w:val="00B063A8"/>
    <w:rsid w:val="00B06DC2"/>
    <w:rsid w:val="00B074B5"/>
    <w:rsid w:val="00B274F0"/>
    <w:rsid w:val="00B3073A"/>
    <w:rsid w:val="00B5381F"/>
    <w:rsid w:val="00B7542F"/>
    <w:rsid w:val="00B7552A"/>
    <w:rsid w:val="00B861EA"/>
    <w:rsid w:val="00B871E8"/>
    <w:rsid w:val="00B92B42"/>
    <w:rsid w:val="00BB0A69"/>
    <w:rsid w:val="00BD70B5"/>
    <w:rsid w:val="00BE2EB4"/>
    <w:rsid w:val="00BF3E51"/>
    <w:rsid w:val="00C135F7"/>
    <w:rsid w:val="00C15C6E"/>
    <w:rsid w:val="00C20C81"/>
    <w:rsid w:val="00C227D8"/>
    <w:rsid w:val="00C31E52"/>
    <w:rsid w:val="00C3779C"/>
    <w:rsid w:val="00C422FC"/>
    <w:rsid w:val="00C46DB9"/>
    <w:rsid w:val="00C6271C"/>
    <w:rsid w:val="00CB5952"/>
    <w:rsid w:val="00CC111A"/>
    <w:rsid w:val="00CC1F2D"/>
    <w:rsid w:val="00CF1EEE"/>
    <w:rsid w:val="00D11D73"/>
    <w:rsid w:val="00D21E4D"/>
    <w:rsid w:val="00D240A9"/>
    <w:rsid w:val="00D26772"/>
    <w:rsid w:val="00D408A8"/>
    <w:rsid w:val="00D61F6B"/>
    <w:rsid w:val="00D672D8"/>
    <w:rsid w:val="00D8171B"/>
    <w:rsid w:val="00D81D00"/>
    <w:rsid w:val="00D93FD7"/>
    <w:rsid w:val="00DC09B2"/>
    <w:rsid w:val="00DC0AFB"/>
    <w:rsid w:val="00E01EE0"/>
    <w:rsid w:val="00E12444"/>
    <w:rsid w:val="00E33FE5"/>
    <w:rsid w:val="00E34B18"/>
    <w:rsid w:val="00E363BF"/>
    <w:rsid w:val="00E45396"/>
    <w:rsid w:val="00E521A0"/>
    <w:rsid w:val="00E56C9D"/>
    <w:rsid w:val="00E74756"/>
    <w:rsid w:val="00E80A38"/>
    <w:rsid w:val="00E832F7"/>
    <w:rsid w:val="00E847DF"/>
    <w:rsid w:val="00EA3C2B"/>
    <w:rsid w:val="00EB5DD2"/>
    <w:rsid w:val="00EC6153"/>
    <w:rsid w:val="00EC6C93"/>
    <w:rsid w:val="00ED2AD9"/>
    <w:rsid w:val="00ED313A"/>
    <w:rsid w:val="00ED5A35"/>
    <w:rsid w:val="00ED5A47"/>
    <w:rsid w:val="00EF2AFD"/>
    <w:rsid w:val="00EF6BD5"/>
    <w:rsid w:val="00F05E27"/>
    <w:rsid w:val="00F10D59"/>
    <w:rsid w:val="00F2004B"/>
    <w:rsid w:val="00F24DD7"/>
    <w:rsid w:val="00F31164"/>
    <w:rsid w:val="00F35E84"/>
    <w:rsid w:val="00F36687"/>
    <w:rsid w:val="00F40A29"/>
    <w:rsid w:val="00F4524F"/>
    <w:rsid w:val="00F7076C"/>
    <w:rsid w:val="00F71540"/>
    <w:rsid w:val="00F86CD8"/>
    <w:rsid w:val="00FB1146"/>
    <w:rsid w:val="00FD19A6"/>
    <w:rsid w:val="00FD4B2D"/>
    <w:rsid w:val="00FD72EF"/>
    <w:rsid w:val="00FE2B22"/>
    <w:rsid w:val="00FE2F3B"/>
    <w:rsid w:val="00FF26E9"/>
    <w:rsid w:val="0191D001"/>
    <w:rsid w:val="028FEF57"/>
    <w:rsid w:val="06FDA969"/>
    <w:rsid w:val="14C535C1"/>
    <w:rsid w:val="16F488F9"/>
    <w:rsid w:val="2082CD1E"/>
    <w:rsid w:val="266B8438"/>
    <w:rsid w:val="271EC6C4"/>
    <w:rsid w:val="28449BAA"/>
    <w:rsid w:val="29B60A5D"/>
    <w:rsid w:val="2C9CC016"/>
    <w:rsid w:val="3504FC2A"/>
    <w:rsid w:val="378DBA71"/>
    <w:rsid w:val="3FF3389E"/>
    <w:rsid w:val="41B37FDF"/>
    <w:rsid w:val="442ABE29"/>
    <w:rsid w:val="4592C284"/>
    <w:rsid w:val="49B16BF3"/>
    <w:rsid w:val="51440A3A"/>
    <w:rsid w:val="53081C85"/>
    <w:rsid w:val="548665CD"/>
    <w:rsid w:val="5B7245DC"/>
    <w:rsid w:val="5E854A55"/>
    <w:rsid w:val="62468CCB"/>
    <w:rsid w:val="682B2A50"/>
    <w:rsid w:val="6C1CFED3"/>
    <w:rsid w:val="6E96EEDC"/>
    <w:rsid w:val="753C6B32"/>
    <w:rsid w:val="7A90B0D8"/>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BCB403"/>
  <w15:chartTrackingRefBased/>
  <w15:docId w15:val="{E7BF545A-2776-C949-870E-CEA2C0AEEC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30"/>
        <w:lang w:val="en-US" w:eastAsia="en-US" w:bidi="th-TH"/>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09B2"/>
    <w:rPr>
      <w:rFonts w:ascii="Roboto Condensed" w:hAnsi="Roboto Condensed"/>
      <w:sz w:val="20"/>
    </w:rPr>
  </w:style>
  <w:style w:type="paragraph" w:styleId="Heading1">
    <w:name w:val="heading 1"/>
    <w:basedOn w:val="Normal"/>
    <w:next w:val="Normal"/>
    <w:link w:val="Heading1Char"/>
    <w:uiPriority w:val="9"/>
    <w:qFormat/>
    <w:rsid w:val="00A42751"/>
    <w:pPr>
      <w:keepNext/>
      <w:keepLines/>
      <w:outlineLvl w:val="0"/>
    </w:pPr>
    <w:rPr>
      <w:rFonts w:ascii="Oswald Medium" w:eastAsiaTheme="majorEastAsia" w:hAnsi="Oswald Medium" w:cstheme="majorBidi"/>
      <w:color w:val="19486A"/>
      <w:spacing w:val="10"/>
      <w:sz w:val="40"/>
      <w:szCs w:val="50"/>
    </w:rPr>
  </w:style>
  <w:style w:type="paragraph" w:styleId="Heading2">
    <w:name w:val="heading 2"/>
    <w:basedOn w:val="Normal"/>
    <w:next w:val="Normal"/>
    <w:link w:val="Heading2Char"/>
    <w:uiPriority w:val="9"/>
    <w:unhideWhenUsed/>
    <w:qFormat/>
    <w:rsid w:val="00A42751"/>
    <w:pPr>
      <w:keepNext/>
      <w:keepLines/>
      <w:spacing w:before="240"/>
      <w:outlineLvl w:val="1"/>
    </w:pPr>
    <w:rPr>
      <w:rFonts w:ascii="Roboto Condensed Medium" w:eastAsiaTheme="majorEastAsia" w:hAnsi="Roboto Condensed Medium" w:cstheme="majorBidi"/>
      <w:color w:val="0F4761" w:themeColor="accent1" w:themeShade="BF"/>
      <w:sz w:val="32"/>
      <w:szCs w:val="40"/>
    </w:rPr>
  </w:style>
  <w:style w:type="paragraph" w:styleId="Heading3">
    <w:name w:val="heading 3"/>
    <w:next w:val="Normal"/>
    <w:link w:val="Heading3Char"/>
    <w:uiPriority w:val="9"/>
    <w:unhideWhenUsed/>
    <w:qFormat/>
    <w:rsid w:val="00351A9B"/>
    <w:pPr>
      <w:keepNext/>
      <w:keepLines/>
      <w:spacing w:before="120" w:after="120"/>
      <w:ind w:left="227"/>
      <w:outlineLvl w:val="2"/>
    </w:pPr>
    <w:rPr>
      <w:rFonts w:ascii="Roboto Condensed Medium" w:eastAsiaTheme="majorEastAsia" w:hAnsi="Roboto Condensed Medium" w:cstheme="majorBidi"/>
      <w:color w:val="FFFFFF" w:themeColor="background1"/>
      <w:sz w:val="22"/>
      <w:szCs w:val="35"/>
    </w:rPr>
  </w:style>
  <w:style w:type="paragraph" w:styleId="Heading4">
    <w:name w:val="heading 4"/>
    <w:next w:val="Normal"/>
    <w:link w:val="Heading4Char"/>
    <w:uiPriority w:val="9"/>
    <w:unhideWhenUsed/>
    <w:qFormat/>
    <w:rsid w:val="00A42751"/>
    <w:pPr>
      <w:keepNext/>
      <w:keepLines/>
      <w:spacing w:before="240" w:after="240"/>
      <w:outlineLvl w:val="3"/>
    </w:pPr>
    <w:rPr>
      <w:rFonts w:ascii="Oswald Medium" w:eastAsiaTheme="majorEastAsia" w:hAnsi="Oswald Medium" w:cstheme="majorBidi"/>
      <w:iCs/>
      <w:color w:val="0F4761" w:themeColor="accent1" w:themeShade="BF"/>
      <w:spacing w:val="10"/>
      <w:sz w:val="36"/>
    </w:rPr>
  </w:style>
  <w:style w:type="paragraph" w:styleId="Heading5">
    <w:name w:val="heading 5"/>
    <w:basedOn w:val="Normal"/>
    <w:next w:val="Normal"/>
    <w:link w:val="Heading5Char"/>
    <w:uiPriority w:val="9"/>
    <w:unhideWhenUsed/>
    <w:qFormat/>
    <w:rsid w:val="00FD4B2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D4B2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D4B2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D4B2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D4B2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42751"/>
    <w:rPr>
      <w:rFonts w:ascii="Oswald Medium" w:eastAsiaTheme="majorEastAsia" w:hAnsi="Oswald Medium" w:cstheme="majorBidi"/>
      <w:color w:val="19486A"/>
      <w:spacing w:val="10"/>
      <w:sz w:val="40"/>
      <w:szCs w:val="50"/>
    </w:rPr>
  </w:style>
  <w:style w:type="character" w:customStyle="1" w:styleId="Heading2Char">
    <w:name w:val="Heading 2 Char"/>
    <w:basedOn w:val="DefaultParagraphFont"/>
    <w:link w:val="Heading2"/>
    <w:uiPriority w:val="9"/>
    <w:rsid w:val="00A42751"/>
    <w:rPr>
      <w:rFonts w:ascii="Roboto Condensed Medium" w:eastAsiaTheme="majorEastAsia" w:hAnsi="Roboto Condensed Medium" w:cstheme="majorBidi"/>
      <w:color w:val="0F4761" w:themeColor="accent1" w:themeShade="BF"/>
      <w:sz w:val="32"/>
      <w:szCs w:val="40"/>
    </w:rPr>
  </w:style>
  <w:style w:type="character" w:customStyle="1" w:styleId="Heading3Char">
    <w:name w:val="Heading 3 Char"/>
    <w:basedOn w:val="DefaultParagraphFont"/>
    <w:link w:val="Heading3"/>
    <w:uiPriority w:val="9"/>
    <w:rsid w:val="00351A9B"/>
    <w:rPr>
      <w:rFonts w:ascii="Roboto Condensed Medium" w:eastAsiaTheme="majorEastAsia" w:hAnsi="Roboto Condensed Medium" w:cstheme="majorBidi"/>
      <w:color w:val="FFFFFF" w:themeColor="background1"/>
      <w:sz w:val="22"/>
      <w:szCs w:val="35"/>
    </w:rPr>
  </w:style>
  <w:style w:type="character" w:customStyle="1" w:styleId="Heading4Char">
    <w:name w:val="Heading 4 Char"/>
    <w:basedOn w:val="DefaultParagraphFont"/>
    <w:link w:val="Heading4"/>
    <w:uiPriority w:val="9"/>
    <w:rsid w:val="00A42751"/>
    <w:rPr>
      <w:rFonts w:ascii="Oswald Medium" w:eastAsiaTheme="majorEastAsia" w:hAnsi="Oswald Medium" w:cstheme="majorBidi"/>
      <w:iCs/>
      <w:color w:val="0F4761" w:themeColor="accent1" w:themeShade="BF"/>
      <w:spacing w:val="10"/>
      <w:sz w:val="36"/>
    </w:rPr>
  </w:style>
  <w:style w:type="character" w:customStyle="1" w:styleId="Heading5Char">
    <w:name w:val="Heading 5 Char"/>
    <w:basedOn w:val="DefaultParagraphFont"/>
    <w:link w:val="Heading5"/>
    <w:uiPriority w:val="9"/>
    <w:rsid w:val="00FD4B2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D4B2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D4B2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D4B2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D4B2D"/>
    <w:rPr>
      <w:rFonts w:eastAsiaTheme="majorEastAsia" w:cstheme="majorBidi"/>
      <w:color w:val="272727" w:themeColor="text1" w:themeTint="D8"/>
    </w:rPr>
  </w:style>
  <w:style w:type="paragraph" w:styleId="Title">
    <w:name w:val="Title"/>
    <w:basedOn w:val="Normal"/>
    <w:next w:val="Normal"/>
    <w:link w:val="TitleChar"/>
    <w:uiPriority w:val="10"/>
    <w:qFormat/>
    <w:rsid w:val="007101E5"/>
    <w:pPr>
      <w:spacing w:before="240" w:line="192" w:lineRule="auto"/>
      <w:contextualSpacing/>
    </w:pPr>
    <w:rPr>
      <w:rFonts w:ascii="Oswald SemiBold" w:eastAsiaTheme="majorEastAsia" w:hAnsi="Oswald SemiBold" w:cstheme="majorBidi"/>
      <w:b/>
      <w:caps/>
      <w:spacing w:val="10"/>
      <w:kern w:val="28"/>
      <w:sz w:val="56"/>
      <w:szCs w:val="71"/>
    </w:rPr>
  </w:style>
  <w:style w:type="character" w:customStyle="1" w:styleId="TitleChar">
    <w:name w:val="Title Char"/>
    <w:basedOn w:val="DefaultParagraphFont"/>
    <w:link w:val="Title"/>
    <w:uiPriority w:val="10"/>
    <w:rsid w:val="007101E5"/>
    <w:rPr>
      <w:rFonts w:ascii="Oswald SemiBold" w:eastAsiaTheme="majorEastAsia" w:hAnsi="Oswald SemiBold" w:cstheme="majorBidi"/>
      <w:b/>
      <w:caps/>
      <w:spacing w:val="10"/>
      <w:kern w:val="28"/>
      <w:sz w:val="56"/>
      <w:szCs w:val="71"/>
    </w:rPr>
  </w:style>
  <w:style w:type="paragraph" w:styleId="Subtitle">
    <w:name w:val="Subtitle"/>
    <w:basedOn w:val="Normal"/>
    <w:next w:val="Normal"/>
    <w:link w:val="SubtitleChar"/>
    <w:uiPriority w:val="11"/>
    <w:qFormat/>
    <w:rsid w:val="00FD4B2D"/>
    <w:pPr>
      <w:numPr>
        <w:ilvl w:val="1"/>
      </w:numPr>
      <w:spacing w:after="160"/>
    </w:pPr>
    <w:rPr>
      <w:rFonts w:eastAsiaTheme="majorEastAsia" w:cstheme="majorBidi"/>
      <w:color w:val="595959" w:themeColor="text1" w:themeTint="A6"/>
      <w:spacing w:val="15"/>
      <w:sz w:val="28"/>
      <w:szCs w:val="35"/>
    </w:rPr>
  </w:style>
  <w:style w:type="character" w:customStyle="1" w:styleId="SubtitleChar">
    <w:name w:val="Subtitle Char"/>
    <w:basedOn w:val="DefaultParagraphFont"/>
    <w:link w:val="Subtitle"/>
    <w:uiPriority w:val="11"/>
    <w:rsid w:val="00FD4B2D"/>
    <w:rPr>
      <w:rFonts w:eastAsiaTheme="majorEastAsia" w:cstheme="majorBidi"/>
      <w:color w:val="595959" w:themeColor="text1" w:themeTint="A6"/>
      <w:spacing w:val="15"/>
      <w:sz w:val="28"/>
      <w:szCs w:val="35"/>
    </w:rPr>
  </w:style>
  <w:style w:type="paragraph" w:styleId="Quote">
    <w:name w:val="Quote"/>
    <w:basedOn w:val="Normal"/>
    <w:next w:val="Normal"/>
    <w:link w:val="QuoteChar"/>
    <w:uiPriority w:val="29"/>
    <w:qFormat/>
    <w:rsid w:val="00FD4B2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FD4B2D"/>
    <w:rPr>
      <w:i/>
      <w:iCs/>
      <w:color w:val="404040" w:themeColor="text1" w:themeTint="BF"/>
    </w:rPr>
  </w:style>
  <w:style w:type="paragraph" w:styleId="ListParagraph">
    <w:name w:val="List Paragraph"/>
    <w:basedOn w:val="Normal"/>
    <w:uiPriority w:val="34"/>
    <w:qFormat/>
    <w:rsid w:val="00B92B42"/>
    <w:pPr>
      <w:numPr>
        <w:numId w:val="1"/>
      </w:numPr>
      <w:spacing w:line="336" w:lineRule="auto"/>
      <w:contextualSpacing/>
    </w:pPr>
    <w:rPr>
      <w:color w:val="FFFFFF" w:themeColor="background1"/>
    </w:rPr>
  </w:style>
  <w:style w:type="character" w:styleId="IntenseEmphasis">
    <w:name w:val="Intense Emphasis"/>
    <w:basedOn w:val="DefaultParagraphFont"/>
    <w:uiPriority w:val="21"/>
    <w:qFormat/>
    <w:rsid w:val="00FD4B2D"/>
    <w:rPr>
      <w:i/>
      <w:iCs/>
      <w:color w:val="0F4761" w:themeColor="accent1" w:themeShade="BF"/>
    </w:rPr>
  </w:style>
  <w:style w:type="paragraph" w:styleId="IntenseQuote">
    <w:name w:val="Intense Quote"/>
    <w:basedOn w:val="Normal"/>
    <w:next w:val="Normal"/>
    <w:link w:val="IntenseQuoteChar"/>
    <w:uiPriority w:val="30"/>
    <w:qFormat/>
    <w:rsid w:val="00FD4B2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D4B2D"/>
    <w:rPr>
      <w:i/>
      <w:iCs/>
      <w:color w:val="0F4761" w:themeColor="accent1" w:themeShade="BF"/>
    </w:rPr>
  </w:style>
  <w:style w:type="character" w:styleId="IntenseReference">
    <w:name w:val="Intense Reference"/>
    <w:basedOn w:val="DefaultParagraphFont"/>
    <w:uiPriority w:val="32"/>
    <w:qFormat/>
    <w:rsid w:val="00FD4B2D"/>
    <w:rPr>
      <w:b/>
      <w:bCs/>
      <w:smallCaps/>
      <w:color w:val="0F4761" w:themeColor="accent1" w:themeShade="BF"/>
      <w:spacing w:val="5"/>
    </w:rPr>
  </w:style>
  <w:style w:type="numbering" w:customStyle="1" w:styleId="CurrentList1">
    <w:name w:val="Current List1"/>
    <w:uiPriority w:val="99"/>
    <w:rsid w:val="007D0FB8"/>
    <w:pPr>
      <w:numPr>
        <w:numId w:val="2"/>
      </w:numPr>
    </w:pPr>
  </w:style>
  <w:style w:type="numbering" w:customStyle="1" w:styleId="CurrentList2">
    <w:name w:val="Current List2"/>
    <w:uiPriority w:val="99"/>
    <w:rsid w:val="00FE2F3B"/>
    <w:pPr>
      <w:numPr>
        <w:numId w:val="3"/>
      </w:numPr>
    </w:pPr>
  </w:style>
  <w:style w:type="numbering" w:customStyle="1" w:styleId="CurrentList3">
    <w:name w:val="Current List3"/>
    <w:uiPriority w:val="99"/>
    <w:rsid w:val="00FE2F3B"/>
    <w:pPr>
      <w:numPr>
        <w:numId w:val="4"/>
      </w:numPr>
    </w:pPr>
  </w:style>
  <w:style w:type="paragraph" w:styleId="Header">
    <w:name w:val="header"/>
    <w:basedOn w:val="Normal"/>
    <w:link w:val="HeaderChar"/>
    <w:uiPriority w:val="99"/>
    <w:unhideWhenUsed/>
    <w:rsid w:val="009B1C62"/>
    <w:pPr>
      <w:tabs>
        <w:tab w:val="center" w:pos="4680"/>
        <w:tab w:val="right" w:pos="9360"/>
      </w:tabs>
    </w:pPr>
  </w:style>
  <w:style w:type="character" w:customStyle="1" w:styleId="HeaderChar">
    <w:name w:val="Header Char"/>
    <w:basedOn w:val="DefaultParagraphFont"/>
    <w:link w:val="Header"/>
    <w:uiPriority w:val="99"/>
    <w:rsid w:val="009B1C62"/>
    <w:rPr>
      <w:rFonts w:ascii="Roboto Condensed" w:hAnsi="Roboto Condensed"/>
      <w:sz w:val="20"/>
    </w:rPr>
  </w:style>
  <w:style w:type="paragraph" w:styleId="Footer">
    <w:name w:val="footer"/>
    <w:basedOn w:val="Normal"/>
    <w:link w:val="FooterChar"/>
    <w:uiPriority w:val="99"/>
    <w:unhideWhenUsed/>
    <w:rsid w:val="00747FC9"/>
    <w:pPr>
      <w:tabs>
        <w:tab w:val="center" w:pos="4680"/>
        <w:tab w:val="right" w:pos="9360"/>
      </w:tabs>
    </w:pPr>
  </w:style>
  <w:style w:type="character" w:customStyle="1" w:styleId="FooterChar">
    <w:name w:val="Footer Char"/>
    <w:basedOn w:val="DefaultParagraphFont"/>
    <w:link w:val="Footer"/>
    <w:uiPriority w:val="99"/>
    <w:rsid w:val="00747FC9"/>
    <w:rPr>
      <w:rFonts w:ascii="Roboto Condensed" w:hAnsi="Roboto Condensed"/>
      <w:sz w:val="20"/>
    </w:rPr>
  </w:style>
  <w:style w:type="paragraph" w:styleId="Revision">
    <w:name w:val="Revision"/>
    <w:hidden/>
    <w:uiPriority w:val="99"/>
    <w:semiHidden/>
    <w:rsid w:val="009D4C3E"/>
    <w:rPr>
      <w:rFonts w:ascii="Roboto Condensed" w:hAnsi="Roboto Condensed"/>
      <w:sz w:val="20"/>
    </w:rPr>
  </w:style>
  <w:style w:type="character" w:styleId="Hyperlink">
    <w:name w:val="Hyperlink"/>
    <w:basedOn w:val="DefaultParagraphFont"/>
    <w:uiPriority w:val="99"/>
    <w:unhideWhenUsed/>
    <w:rsid w:val="00B5381F"/>
    <w:rPr>
      <w:color w:val="467886" w:themeColor="hyperlink"/>
      <w:u w:val="single"/>
    </w:rPr>
  </w:style>
  <w:style w:type="character" w:styleId="UnresolvedMention">
    <w:name w:val="Unresolved Mention"/>
    <w:basedOn w:val="DefaultParagraphFont"/>
    <w:uiPriority w:val="99"/>
    <w:semiHidden/>
    <w:unhideWhenUsed/>
    <w:rsid w:val="00B5381F"/>
    <w:rPr>
      <w:color w:val="605E5C"/>
      <w:shd w:val="clear" w:color="auto" w:fill="E1DFDD"/>
    </w:rPr>
  </w:style>
  <w:style w:type="table" w:styleId="TableGrid">
    <w:name w:val="Table Grid"/>
    <w:basedOn w:val="TableNormal"/>
    <w:uiPriority w:val="39"/>
    <w:rsid w:val="005B1210"/>
    <w:rPr>
      <w:kern w:val="2"/>
      <w:szCs w:val="24"/>
      <w:lang w:bidi="ar-SA"/>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unhideWhenUsed/>
    <w:rPr>
      <w:szCs w:val="25"/>
    </w:rPr>
  </w:style>
  <w:style w:type="character" w:customStyle="1" w:styleId="CommentTextChar">
    <w:name w:val="Comment Text Char"/>
    <w:basedOn w:val="DefaultParagraphFont"/>
    <w:link w:val="CommentText"/>
    <w:uiPriority w:val="99"/>
    <w:rPr>
      <w:rFonts w:ascii="Roboto Condensed" w:hAnsi="Roboto Condensed"/>
      <w:sz w:val="20"/>
      <w:szCs w:val="25"/>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6B24CD"/>
    <w:rPr>
      <w:b/>
      <w:bCs/>
    </w:rPr>
  </w:style>
  <w:style w:type="character" w:customStyle="1" w:styleId="CommentSubjectChar">
    <w:name w:val="Comment Subject Char"/>
    <w:basedOn w:val="CommentTextChar"/>
    <w:link w:val="CommentSubject"/>
    <w:uiPriority w:val="99"/>
    <w:semiHidden/>
    <w:rsid w:val="006B24CD"/>
    <w:rPr>
      <w:rFonts w:ascii="Roboto Condensed" w:hAnsi="Roboto Condensed"/>
      <w:b/>
      <w:bCs/>
      <w:sz w:val="20"/>
      <w:szCs w:val="2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433321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docs.google.com/forms/d/e/1FAIpQLSeCZfWpyH0ZGCRkS7bYH6rw2z9uWOv8C0MN8UwN4EDvZdwd2g/viewform?usp=header" TargetMode="External"/><Relationship Id="rId18" Type="http://schemas.openxmlformats.org/officeDocument/2006/relationships/hyperlink" Target="mailto:Sabina.Turysbekova@fao.org"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https://www.unfoodsystemshub.org/hub-solution/database-of-practices/2026-call-for-submissions/en" TargetMode="External"/><Relationship Id="rId17" Type="http://schemas.openxmlformats.org/officeDocument/2006/relationships/hyperlink" Target="mailto:Thembani.Malapela@fao.org" TargetMode="External"/><Relationship Id="rId2" Type="http://schemas.openxmlformats.org/officeDocument/2006/relationships/customXml" Target="../customXml/item2.xml"/><Relationship Id="rId16" Type="http://schemas.openxmlformats.org/officeDocument/2006/relationships/hyperlink" Target="mailto:Sabina.Turysbekova@fao.org" TargetMode="External"/><Relationship Id="rId20" Type="http://schemas.openxmlformats.org/officeDocument/2006/relationships/image" Target="media/image2.sv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unfoodsystemshub.org/hub-solution/database-of-practices/en"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mailto:Thembani.Malapela@fao.org"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FSS-Hub@fao.org" TargetMode="External"/><Relationship Id="rId22"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efa6d18-7e22-4963-b4bf-16e1a76dd523" xsi:nil="true"/>
    <lcf76f155ced4ddcb4097134ff3c332f xmlns="68fff802-5e4d-4c12-a46d-7f1e55a9365c">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8FB231A20A6B04DB1B9F27081F1C062" ma:contentTypeVersion="19" ma:contentTypeDescription="Create a new document." ma:contentTypeScope="" ma:versionID="32307b06d513dba5d8bb8d3c38c49d75">
  <xsd:schema xmlns:xsd="http://www.w3.org/2001/XMLSchema" xmlns:xs="http://www.w3.org/2001/XMLSchema" xmlns:p="http://schemas.microsoft.com/office/2006/metadata/properties" xmlns:ns2="68fff802-5e4d-4c12-a46d-7f1e55a9365c" xmlns:ns3="4efa6d18-7e22-4963-b4bf-16e1a76dd523" targetNamespace="http://schemas.microsoft.com/office/2006/metadata/properties" ma:root="true" ma:fieldsID="6490c1fd0c8c27f5728f10092255f9d6" ns2:_="" ns3:_="">
    <xsd:import namespace="68fff802-5e4d-4c12-a46d-7f1e55a9365c"/>
    <xsd:import namespace="4efa6d18-7e22-4963-b4bf-16e1a76dd52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fff802-5e4d-4c12-a46d-7f1e55a9365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40eee1e-ad38-437e-be40-fc9f033adc9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efa6d18-7e22-4963-b4bf-16e1a76dd523"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7d7dcf17-34ce-4834-a227-7b447e9c0ccd}" ma:internalName="TaxCatchAll" ma:showField="CatchAllData" ma:web="4efa6d18-7e22-4963-b4bf-16e1a76dd52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B609CFC-FDBC-4411-ACA2-4A4AC3C1116B}">
  <ds:schemaRefs>
    <ds:schemaRef ds:uri="http://schemas.microsoft.com/office/2006/metadata/properties"/>
    <ds:schemaRef ds:uri="http://schemas.microsoft.com/office/infopath/2007/PartnerControls"/>
    <ds:schemaRef ds:uri="4efa6d18-7e22-4963-b4bf-16e1a76dd523"/>
    <ds:schemaRef ds:uri="68fff802-5e4d-4c12-a46d-7f1e55a9365c"/>
  </ds:schemaRefs>
</ds:datastoreItem>
</file>

<file path=customXml/itemProps2.xml><?xml version="1.0" encoding="utf-8"?>
<ds:datastoreItem xmlns:ds="http://schemas.openxmlformats.org/officeDocument/2006/customXml" ds:itemID="{E92211A8-BBE1-4263-B374-E007E7408B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8fff802-5e4d-4c12-a46d-7f1e55a9365c"/>
    <ds:schemaRef ds:uri="4efa6d18-7e22-4963-b4bf-16e1a76dd5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6D1A0DE-9F47-4E50-AB67-A86445F04618}">
  <ds:schemaRefs>
    <ds:schemaRef ds:uri="http://schemas.openxmlformats.org/officeDocument/2006/bibliography"/>
  </ds:schemaRefs>
</ds:datastoreItem>
</file>

<file path=customXml/itemProps4.xml><?xml version="1.0" encoding="utf-8"?>
<ds:datastoreItem xmlns:ds="http://schemas.openxmlformats.org/officeDocument/2006/customXml" ds:itemID="{75120BB5-13D2-42A0-AAF8-E04E8F9420F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245</TotalTime>
  <Pages>4</Pages>
  <Words>1285</Words>
  <Characters>7325</Characters>
  <Application>Microsoft Office Word</Application>
  <DocSecurity>0</DocSecurity>
  <Lines>61</Lines>
  <Paragraphs>17</Paragraphs>
  <ScaleCrop>false</ScaleCrop>
  <Company/>
  <LinksUpToDate>false</LinksUpToDate>
  <CharactersWithSpaces>8593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Kunthara Poonjaruwat</dc:creator>
  <cp:keywords/>
  <dc:description/>
  <cp:lastModifiedBy>Turysbekova, Sabina (OSG)</cp:lastModifiedBy>
  <cp:revision>208</cp:revision>
  <dcterms:created xsi:type="dcterms:W3CDTF">2024-08-06T10:59:00Z</dcterms:created>
  <dcterms:modified xsi:type="dcterms:W3CDTF">2026-09-23T14:10:00Z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0x01010078FB231A20A6B04DB1B9F27081F1C062</vt:lpwstr>
  </property>
  <property fmtid="{D5CDD505-2E9C-101B-9397-08002B2CF9AE}" pid="3" name="MediaServiceImageTags">
    <vt:lpwstr/>
  </property>
</Properties>
</file>